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b"/>
        <w:tblW w:w="72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</w:tblGrid>
      <w:tr w:rsidR="000E7652" w:rsidRPr="00295FFE" w:rsidTr="00634F75">
        <w:tc>
          <w:tcPr>
            <w:tcW w:w="7230" w:type="dxa"/>
            <w:vAlign w:val="center"/>
          </w:tcPr>
          <w:p w:rsidR="000E7652" w:rsidRPr="00295FFE" w:rsidRDefault="009C4951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95FFE">
              <w:rPr>
                <w:rFonts w:eastAsia="Calibri"/>
                <w:b/>
                <w:sz w:val="22"/>
                <w:szCs w:val="22"/>
              </w:rPr>
              <w:t xml:space="preserve"> СВИДЕТЕЛЬСТВО ОБ УПАКОВЫВАНИИ</w:t>
            </w:r>
          </w:p>
          <w:p w:rsidR="009D1666" w:rsidRPr="00295FFE" w:rsidRDefault="009D1666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E7652" w:rsidRPr="00295FFE" w:rsidTr="00634F75">
        <w:tc>
          <w:tcPr>
            <w:tcW w:w="7230" w:type="dxa"/>
          </w:tcPr>
          <w:tbl>
            <w:tblPr>
              <w:tblStyle w:val="afb"/>
              <w:tblW w:w="7262" w:type="dxa"/>
              <w:tblLayout w:type="fixed"/>
              <w:tblLook w:val="04A0" w:firstRow="1" w:lastRow="0" w:firstColumn="1" w:lastColumn="0" w:noHBand="0" w:noVBand="1"/>
            </w:tblPr>
            <w:tblGrid>
              <w:gridCol w:w="2421"/>
              <w:gridCol w:w="1864"/>
              <w:gridCol w:w="282"/>
              <w:gridCol w:w="274"/>
              <w:gridCol w:w="1428"/>
              <w:gridCol w:w="993"/>
            </w:tblGrid>
            <w:tr w:rsidR="000E7652" w:rsidRPr="00295FFE">
              <w:tc>
                <w:tcPr>
                  <w:tcW w:w="4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9F57F2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УВЭОС</w:t>
                  </w:r>
                </w:p>
              </w:tc>
              <w:tc>
                <w:tcPr>
                  <w:tcW w:w="269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0E7652">
                  <w:pPr>
                    <w:widowControl w:val="0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0E7652" w:rsidRPr="00295FFE">
              <w:trPr>
                <w:trHeight w:val="86"/>
              </w:trPr>
              <w:tc>
                <w:tcPr>
                  <w:tcW w:w="72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9C4951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Зав.№ (№ партии)</w:t>
                  </w:r>
                  <w:r w:rsidR="009D1666" w:rsidRPr="00295FFE">
                    <w:rPr>
                      <w:rFonts w:eastAsia="Calibri"/>
                      <w:sz w:val="22"/>
                      <w:szCs w:val="22"/>
                    </w:rPr>
                    <w:t>___________________________</w:t>
                  </w:r>
                </w:p>
              </w:tc>
            </w:tr>
            <w:tr w:rsidR="000E7652" w:rsidRPr="00295FFE">
              <w:tc>
                <w:tcPr>
                  <w:tcW w:w="72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0E765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</w:tr>
            <w:tr w:rsidR="000E7652" w:rsidRPr="00295FFE">
              <w:tc>
                <w:tcPr>
                  <w:tcW w:w="72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9C4951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 xml:space="preserve">Упакован согласно требованиям конструкторской документации </w:t>
                  </w:r>
                  <w:r w:rsidR="009F57F2" w:rsidRPr="00295FFE">
                    <w:rPr>
                      <w:rFonts w:eastAsia="Calibri"/>
                      <w:sz w:val="22"/>
                      <w:szCs w:val="22"/>
                    </w:rPr>
                    <w:br/>
                  </w:r>
                  <w:r w:rsidR="00984B12">
                    <w:rPr>
                      <w:sz w:val="22"/>
                      <w:szCs w:val="22"/>
                    </w:rPr>
                    <w:t xml:space="preserve">ТУ </w:t>
                  </w:r>
                  <w:r w:rsidR="00984B12" w:rsidRPr="00984B12">
                    <w:rPr>
                      <w:sz w:val="22"/>
                      <w:szCs w:val="22"/>
                    </w:rPr>
                    <w:t>26.51.20-001-28967941-2022</w:t>
                  </w:r>
                </w:p>
              </w:tc>
            </w:tr>
            <w:tr w:rsidR="000E7652" w:rsidRPr="00295FFE">
              <w:tc>
                <w:tcPr>
                  <w:tcW w:w="72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0E765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</w:tr>
            <w:tr w:rsidR="000E7652" w:rsidRPr="00295FFE">
              <w:tc>
                <w:tcPr>
                  <w:tcW w:w="72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0E765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</w:tr>
            <w:tr w:rsidR="000E7652" w:rsidRPr="00295FFE">
              <w:tc>
                <w:tcPr>
                  <w:tcW w:w="2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9C4951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__________________</w:t>
                  </w:r>
                </w:p>
              </w:tc>
              <w:tc>
                <w:tcPr>
                  <w:tcW w:w="24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9C4951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____________________</w:t>
                  </w:r>
                </w:p>
              </w:tc>
              <w:tc>
                <w:tcPr>
                  <w:tcW w:w="24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9C4951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____________________</w:t>
                  </w:r>
                </w:p>
              </w:tc>
            </w:tr>
            <w:tr w:rsidR="000E7652" w:rsidRPr="00295FFE">
              <w:tc>
                <w:tcPr>
                  <w:tcW w:w="2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9C4951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должность</w:t>
                  </w:r>
                </w:p>
              </w:tc>
              <w:tc>
                <w:tcPr>
                  <w:tcW w:w="24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9C4951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личная подпись</w:t>
                  </w:r>
                </w:p>
              </w:tc>
              <w:tc>
                <w:tcPr>
                  <w:tcW w:w="24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9C4951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расшифровка подписи</w:t>
                  </w:r>
                </w:p>
              </w:tc>
            </w:tr>
            <w:tr w:rsidR="000E7652" w:rsidRPr="00295FFE">
              <w:tc>
                <w:tcPr>
                  <w:tcW w:w="4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0E7652">
                  <w:pPr>
                    <w:widowControl w:val="0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7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0E765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0E765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</w:tr>
            <w:tr w:rsidR="000E7652" w:rsidRPr="00295FFE">
              <w:tc>
                <w:tcPr>
                  <w:tcW w:w="4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0E7652">
                  <w:pPr>
                    <w:widowControl w:val="0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7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0E765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0E765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</w:tr>
            <w:tr w:rsidR="000E7652" w:rsidRPr="00295FFE">
              <w:tc>
                <w:tcPr>
                  <w:tcW w:w="42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0E7652">
                  <w:pPr>
                    <w:widowControl w:val="0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9C4951">
                  <w:pPr>
                    <w:widowControl w:val="0"/>
                    <w:rPr>
                      <w:rFonts w:eastAsia="Calibri"/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_______________________</w:t>
                  </w:r>
                </w:p>
              </w:tc>
            </w:tr>
            <w:tr w:rsidR="000E7652" w:rsidRPr="00295FFE">
              <w:tc>
                <w:tcPr>
                  <w:tcW w:w="42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9C4951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297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9C4951">
                  <w:pPr>
                    <w:widowControl w:val="0"/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год, месяц, число</w:t>
                  </w:r>
                </w:p>
              </w:tc>
            </w:tr>
          </w:tbl>
          <w:p w:rsidR="000E7652" w:rsidRPr="00295FFE" w:rsidRDefault="000E7652">
            <w:pPr>
              <w:widowControl w:val="0"/>
              <w:rPr>
                <w:sz w:val="22"/>
                <w:szCs w:val="22"/>
              </w:rPr>
            </w:pPr>
          </w:p>
        </w:tc>
      </w:tr>
      <w:tr w:rsidR="000E7652" w:rsidRPr="00295FFE" w:rsidTr="00634F75">
        <w:tc>
          <w:tcPr>
            <w:tcW w:w="7230" w:type="dxa"/>
          </w:tcPr>
          <w:p w:rsidR="000E7652" w:rsidRPr="00295FFE" w:rsidRDefault="000E765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E7652" w:rsidRPr="00295FFE" w:rsidTr="00634F75">
        <w:tc>
          <w:tcPr>
            <w:tcW w:w="7230" w:type="dxa"/>
          </w:tcPr>
          <w:p w:rsidR="000E7652" w:rsidRPr="00295FFE" w:rsidRDefault="000E765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E7652" w:rsidRPr="00295FFE" w:rsidTr="00634F75">
        <w:tc>
          <w:tcPr>
            <w:tcW w:w="7230" w:type="dxa"/>
          </w:tcPr>
          <w:p w:rsidR="000E7652" w:rsidRPr="00295FFE" w:rsidRDefault="000E765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E7652" w:rsidRPr="00295FFE" w:rsidTr="00634F75">
        <w:tc>
          <w:tcPr>
            <w:tcW w:w="7230" w:type="dxa"/>
            <w:vAlign w:val="center"/>
          </w:tcPr>
          <w:p w:rsidR="000E7652" w:rsidRPr="00295FFE" w:rsidRDefault="009C4951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95FFE">
              <w:rPr>
                <w:rFonts w:eastAsia="Calibri"/>
                <w:b/>
                <w:sz w:val="22"/>
                <w:szCs w:val="22"/>
              </w:rPr>
              <w:t>СВИДЕТЕЛЬСТВО О ПРИЕМКЕ</w:t>
            </w:r>
          </w:p>
          <w:p w:rsidR="009D1666" w:rsidRPr="00295FFE" w:rsidRDefault="009D1666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E7652" w:rsidRPr="00295FFE" w:rsidTr="00634F75">
        <w:tc>
          <w:tcPr>
            <w:tcW w:w="7230" w:type="dxa"/>
          </w:tcPr>
          <w:tbl>
            <w:tblPr>
              <w:tblStyle w:val="afb"/>
              <w:tblW w:w="7272" w:type="dxa"/>
              <w:tblLayout w:type="fixed"/>
              <w:tblLook w:val="04A0" w:firstRow="1" w:lastRow="0" w:firstColumn="1" w:lastColumn="0" w:noHBand="0" w:noVBand="1"/>
            </w:tblPr>
            <w:tblGrid>
              <w:gridCol w:w="2326"/>
              <w:gridCol w:w="326"/>
              <w:gridCol w:w="1618"/>
              <w:gridCol w:w="498"/>
              <w:gridCol w:w="2504"/>
            </w:tblGrid>
            <w:tr w:rsidR="000E7652" w:rsidRPr="00295FFE">
              <w:tc>
                <w:tcPr>
                  <w:tcW w:w="26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9F57F2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УВЭОС</w:t>
                  </w: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0E765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0E765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</w:tr>
            <w:tr w:rsidR="000E7652" w:rsidRPr="00295FFE">
              <w:trPr>
                <w:trHeight w:val="86"/>
              </w:trPr>
              <w:tc>
                <w:tcPr>
                  <w:tcW w:w="727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9C4951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Зав.№</w:t>
                  </w:r>
                  <w:r w:rsidR="009D1666" w:rsidRPr="00295FFE">
                    <w:rPr>
                      <w:rFonts w:eastAsia="Calibri"/>
                      <w:sz w:val="22"/>
                      <w:szCs w:val="22"/>
                    </w:rPr>
                    <w:t xml:space="preserve"> ___________________________________</w:t>
                  </w:r>
                </w:p>
              </w:tc>
            </w:tr>
            <w:tr w:rsidR="000E7652" w:rsidRPr="00295FFE">
              <w:tc>
                <w:tcPr>
                  <w:tcW w:w="727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0E765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</w:tr>
            <w:tr w:rsidR="000E7652" w:rsidRPr="00295FFE">
              <w:tc>
                <w:tcPr>
                  <w:tcW w:w="727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3BF3" w:rsidRDefault="009C4951">
                  <w:pPr>
                    <w:widowControl w:val="0"/>
                    <w:rPr>
                      <w:rFonts w:eastAsia="Calibri"/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 xml:space="preserve">Изготовлен и принят ОТК согласно конструкторской документации </w:t>
                  </w:r>
                </w:p>
                <w:p w:rsidR="000E7652" w:rsidRPr="00295FFE" w:rsidRDefault="00984B12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ТУ </w:t>
                  </w:r>
                  <w:r w:rsidRPr="00984B12">
                    <w:rPr>
                      <w:sz w:val="22"/>
                      <w:szCs w:val="22"/>
                    </w:rPr>
                    <w:t>26.51.20-001-28967941-2022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9C4951" w:rsidRPr="00295FFE">
                    <w:rPr>
                      <w:rFonts w:eastAsia="Calibri"/>
                      <w:sz w:val="22"/>
                      <w:szCs w:val="22"/>
                    </w:rPr>
                    <w:t>и признан годным к эксплуатации.</w:t>
                  </w:r>
                </w:p>
              </w:tc>
            </w:tr>
            <w:tr w:rsidR="000E7652" w:rsidRPr="00295FFE">
              <w:tc>
                <w:tcPr>
                  <w:tcW w:w="727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0E765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</w:tr>
            <w:tr w:rsidR="000E7652" w:rsidRPr="00295FFE">
              <w:tc>
                <w:tcPr>
                  <w:tcW w:w="727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0E765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</w:tr>
            <w:tr w:rsidR="000E7652" w:rsidRPr="00295FFE">
              <w:tc>
                <w:tcPr>
                  <w:tcW w:w="23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9C4951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__________________</w:t>
                  </w:r>
                </w:p>
              </w:tc>
              <w:tc>
                <w:tcPr>
                  <w:tcW w:w="24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9C4951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____________________</w:t>
                  </w:r>
                </w:p>
              </w:tc>
              <w:tc>
                <w:tcPr>
                  <w:tcW w:w="25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9C4951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____________________</w:t>
                  </w:r>
                </w:p>
              </w:tc>
            </w:tr>
            <w:tr w:rsidR="000E7652" w:rsidRPr="00295FFE">
              <w:tc>
                <w:tcPr>
                  <w:tcW w:w="23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9C4951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должность</w:t>
                  </w:r>
                </w:p>
              </w:tc>
              <w:tc>
                <w:tcPr>
                  <w:tcW w:w="24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9C4951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личная подпись</w:t>
                  </w:r>
                </w:p>
              </w:tc>
              <w:tc>
                <w:tcPr>
                  <w:tcW w:w="25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9C4951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расшифровка подписи</w:t>
                  </w:r>
                </w:p>
              </w:tc>
            </w:tr>
            <w:tr w:rsidR="000E7652" w:rsidRPr="00295FFE">
              <w:tc>
                <w:tcPr>
                  <w:tcW w:w="26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0E765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0E765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0E765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</w:tr>
            <w:tr w:rsidR="000E7652" w:rsidRPr="00295FFE">
              <w:tc>
                <w:tcPr>
                  <w:tcW w:w="26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0E765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0E765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0E765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</w:tr>
            <w:tr w:rsidR="000E7652" w:rsidRPr="00295FFE">
              <w:tc>
                <w:tcPr>
                  <w:tcW w:w="26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0E765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0E765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9C4951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_______________________</w:t>
                  </w:r>
                </w:p>
              </w:tc>
            </w:tr>
            <w:tr w:rsidR="000E7652" w:rsidRPr="00295FFE">
              <w:tc>
                <w:tcPr>
                  <w:tcW w:w="26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9C4951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0E7652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652" w:rsidRPr="00295FFE" w:rsidRDefault="009C4951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год, месяц, число</w:t>
                  </w:r>
                </w:p>
              </w:tc>
            </w:tr>
          </w:tbl>
          <w:p w:rsidR="000E7652" w:rsidRPr="00295FFE" w:rsidRDefault="000E7652">
            <w:pPr>
              <w:widowControl w:val="0"/>
              <w:rPr>
                <w:sz w:val="22"/>
                <w:szCs w:val="22"/>
              </w:rPr>
            </w:pPr>
          </w:p>
        </w:tc>
      </w:tr>
      <w:tr w:rsidR="000E7652" w:rsidRPr="00295FFE" w:rsidTr="00634F75">
        <w:tc>
          <w:tcPr>
            <w:tcW w:w="7230" w:type="dxa"/>
          </w:tcPr>
          <w:p w:rsidR="000E7652" w:rsidRPr="00295FFE" w:rsidRDefault="000E765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E7652" w:rsidRPr="00295FFE" w:rsidTr="00634F75">
        <w:tc>
          <w:tcPr>
            <w:tcW w:w="7230" w:type="dxa"/>
          </w:tcPr>
          <w:p w:rsidR="000E7652" w:rsidRPr="00295FFE" w:rsidRDefault="000E7652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:rsidR="000E7652" w:rsidRPr="00295FFE" w:rsidRDefault="000E765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E7652" w:rsidRPr="00295FFE" w:rsidTr="00634F75">
        <w:tc>
          <w:tcPr>
            <w:tcW w:w="7230" w:type="dxa"/>
          </w:tcPr>
          <w:p w:rsidR="000E7652" w:rsidRPr="00295FFE" w:rsidRDefault="000E765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E7652" w:rsidRPr="00295FFE" w:rsidTr="00634F75">
        <w:tc>
          <w:tcPr>
            <w:tcW w:w="7230" w:type="dxa"/>
          </w:tcPr>
          <w:p w:rsidR="000E7652" w:rsidRPr="00295FFE" w:rsidRDefault="000E7652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:rsidR="000E7652" w:rsidRPr="00295FFE" w:rsidRDefault="000E7652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:rsidR="000E7652" w:rsidRPr="00295FFE" w:rsidRDefault="00984B12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2AEB121A" wp14:editId="17223A4D">
                  <wp:simplePos x="0" y="0"/>
                  <wp:positionH relativeFrom="column">
                    <wp:posOffset>3094990</wp:posOffset>
                  </wp:positionH>
                  <wp:positionV relativeFrom="paragraph">
                    <wp:posOffset>-565785</wp:posOffset>
                  </wp:positionV>
                  <wp:extent cx="1384300" cy="612140"/>
                  <wp:effectExtent l="0" t="0" r="0" b="0"/>
                  <wp:wrapThrough wrapText="bothSides">
                    <wp:wrapPolygon edited="0">
                      <wp:start x="0" y="0"/>
                      <wp:lineTo x="0" y="20838"/>
                      <wp:lineTo x="21402" y="20838"/>
                      <wp:lineTo x="21402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4951" w:rsidRPr="00295FFE">
              <w:rPr>
                <w:rFonts w:eastAsia="Calibri"/>
                <w:sz w:val="22"/>
                <w:szCs w:val="22"/>
              </w:rPr>
              <w:t xml:space="preserve">ОКПД2 </w:t>
            </w:r>
            <w:r w:rsidR="0042074D" w:rsidRPr="00295FFE">
              <w:rPr>
                <w:color w:val="333333"/>
                <w:sz w:val="22"/>
                <w:szCs w:val="22"/>
                <w:shd w:val="clear" w:color="auto" w:fill="FBFBFB"/>
              </w:rPr>
              <w:t>26.51.20.121</w:t>
            </w:r>
          </w:p>
        </w:tc>
      </w:tr>
      <w:tr w:rsidR="000E7652" w:rsidRPr="00295FFE" w:rsidTr="00634F75">
        <w:tc>
          <w:tcPr>
            <w:tcW w:w="7230" w:type="dxa"/>
          </w:tcPr>
          <w:p w:rsidR="000E7652" w:rsidRPr="00295FFE" w:rsidRDefault="000E765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E7652" w:rsidRPr="00295FFE" w:rsidTr="00634F75">
        <w:tc>
          <w:tcPr>
            <w:tcW w:w="7230" w:type="dxa"/>
          </w:tcPr>
          <w:p w:rsidR="000E7652" w:rsidRPr="00295FFE" w:rsidRDefault="000E7652">
            <w:pPr>
              <w:widowControl w:val="0"/>
              <w:rPr>
                <w:sz w:val="22"/>
                <w:szCs w:val="22"/>
              </w:rPr>
            </w:pPr>
          </w:p>
        </w:tc>
      </w:tr>
      <w:tr w:rsidR="000E7652" w:rsidRPr="00295FFE" w:rsidTr="00634F75">
        <w:tc>
          <w:tcPr>
            <w:tcW w:w="7230" w:type="dxa"/>
          </w:tcPr>
          <w:p w:rsidR="000E7652" w:rsidRPr="00295FFE" w:rsidRDefault="000E765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E7652" w:rsidRPr="00295FFE" w:rsidTr="00634F75">
        <w:tc>
          <w:tcPr>
            <w:tcW w:w="7230" w:type="dxa"/>
          </w:tcPr>
          <w:p w:rsidR="000E7652" w:rsidRPr="00295FFE" w:rsidRDefault="000E765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E7652" w:rsidRPr="00295FFE" w:rsidTr="00634F75">
        <w:tc>
          <w:tcPr>
            <w:tcW w:w="7230" w:type="dxa"/>
          </w:tcPr>
          <w:p w:rsidR="000E7652" w:rsidRPr="00295FFE" w:rsidRDefault="000E765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E7652" w:rsidRPr="00295FFE" w:rsidTr="00634F75">
        <w:tc>
          <w:tcPr>
            <w:tcW w:w="7230" w:type="dxa"/>
          </w:tcPr>
          <w:p w:rsidR="000E7652" w:rsidRPr="00295FFE" w:rsidRDefault="000E765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E7652" w:rsidRPr="00295FFE" w:rsidTr="00634F75">
        <w:tc>
          <w:tcPr>
            <w:tcW w:w="7230" w:type="dxa"/>
          </w:tcPr>
          <w:p w:rsidR="000E7652" w:rsidRPr="00295FFE" w:rsidRDefault="000E765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E7652" w:rsidRPr="00295FFE" w:rsidTr="00634F75">
        <w:tc>
          <w:tcPr>
            <w:tcW w:w="7230" w:type="dxa"/>
          </w:tcPr>
          <w:p w:rsidR="009F57F2" w:rsidRPr="00295FFE" w:rsidRDefault="009F57F2" w:rsidP="009F57F2">
            <w:pPr>
              <w:pStyle w:val="aff0"/>
              <w:rPr>
                <w:rFonts w:cs="Times New Roman"/>
                <w:sz w:val="22"/>
                <w:szCs w:val="22"/>
              </w:rPr>
            </w:pPr>
            <w:r w:rsidRPr="00295FFE">
              <w:rPr>
                <w:rFonts w:cs="Times New Roman"/>
                <w:sz w:val="22"/>
                <w:szCs w:val="22"/>
              </w:rPr>
              <w:t xml:space="preserve">Устройство Вызова </w:t>
            </w:r>
            <w:r w:rsidRPr="00295FFE">
              <w:rPr>
                <w:rFonts w:cs="Times New Roman"/>
                <w:sz w:val="22"/>
                <w:szCs w:val="22"/>
              </w:rPr>
              <w:br/>
              <w:t xml:space="preserve">Экстренных Оперативных Служб </w:t>
            </w:r>
          </w:p>
          <w:p w:rsidR="009F57F2" w:rsidRPr="00295FFE" w:rsidRDefault="009F57F2" w:rsidP="009F57F2">
            <w:pPr>
              <w:pStyle w:val="aff0"/>
              <w:rPr>
                <w:rFonts w:cs="Times New Roman"/>
                <w:sz w:val="22"/>
                <w:szCs w:val="22"/>
              </w:rPr>
            </w:pPr>
            <w:r w:rsidRPr="00295FFE">
              <w:rPr>
                <w:rFonts w:cs="Times New Roman"/>
                <w:sz w:val="22"/>
                <w:szCs w:val="22"/>
              </w:rPr>
              <w:t xml:space="preserve"> «</w:t>
            </w:r>
            <w:r w:rsidR="004A7824" w:rsidRPr="00295FFE">
              <w:rPr>
                <w:rFonts w:cs="Times New Roman"/>
                <w:sz w:val="22"/>
                <w:szCs w:val="22"/>
              </w:rPr>
              <w:t>СИГНАЛ</w:t>
            </w:r>
            <w:r w:rsidR="00984B12">
              <w:rPr>
                <w:rFonts w:cs="Times New Roman"/>
                <w:sz w:val="22"/>
                <w:szCs w:val="22"/>
              </w:rPr>
              <w:t>-111</w:t>
            </w:r>
            <w:r w:rsidRPr="00295FFE">
              <w:rPr>
                <w:rFonts w:cs="Times New Roman"/>
                <w:sz w:val="22"/>
                <w:szCs w:val="22"/>
              </w:rPr>
              <w:t xml:space="preserve">» </w:t>
            </w:r>
          </w:p>
          <w:p w:rsidR="000E7652" w:rsidRPr="00295FFE" w:rsidRDefault="000E765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E7652" w:rsidRPr="00295FFE" w:rsidTr="00634F75">
        <w:tc>
          <w:tcPr>
            <w:tcW w:w="7230" w:type="dxa"/>
          </w:tcPr>
          <w:p w:rsidR="000E7652" w:rsidRPr="00295FFE" w:rsidRDefault="000E765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E7652" w:rsidRPr="00295FFE" w:rsidTr="00634F75">
        <w:tc>
          <w:tcPr>
            <w:tcW w:w="7230" w:type="dxa"/>
          </w:tcPr>
          <w:p w:rsidR="000E7652" w:rsidRPr="00295FFE" w:rsidRDefault="000E765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9F57F2" w:rsidRPr="00295FFE" w:rsidTr="00634F75">
        <w:tc>
          <w:tcPr>
            <w:tcW w:w="7230" w:type="dxa"/>
          </w:tcPr>
          <w:p w:rsidR="009F57F2" w:rsidRPr="00295FFE" w:rsidRDefault="009F57F2" w:rsidP="00F123A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95FFE">
              <w:rPr>
                <w:rFonts w:eastAsia="Calibri"/>
                <w:b/>
                <w:sz w:val="22"/>
                <w:szCs w:val="22"/>
              </w:rPr>
              <w:t>ПАСПОРТ</w:t>
            </w:r>
          </w:p>
        </w:tc>
      </w:tr>
      <w:tr w:rsidR="009F57F2" w:rsidRPr="00295FFE" w:rsidTr="00634F75">
        <w:tc>
          <w:tcPr>
            <w:tcW w:w="7230" w:type="dxa"/>
          </w:tcPr>
          <w:p w:rsidR="009F57F2" w:rsidRPr="00295FFE" w:rsidRDefault="00984B12" w:rsidP="00F123A7">
            <w:pPr>
              <w:pStyle w:val="aff"/>
              <w:rPr>
                <w:rFonts w:cs="Times New Roman"/>
                <w:sz w:val="22"/>
                <w:szCs w:val="22"/>
              </w:rPr>
            </w:pPr>
            <w:r w:rsidRPr="00984B12">
              <w:rPr>
                <w:rFonts w:cs="Times New Roman"/>
                <w:sz w:val="22"/>
                <w:szCs w:val="22"/>
              </w:rPr>
              <w:t xml:space="preserve">26.51.20-001-28967941-2022 </w:t>
            </w:r>
            <w:r w:rsidR="009F57F2" w:rsidRPr="00295FFE">
              <w:rPr>
                <w:rFonts w:cs="Times New Roman"/>
                <w:sz w:val="22"/>
                <w:szCs w:val="22"/>
              </w:rPr>
              <w:t>ПС</w:t>
            </w:r>
          </w:p>
          <w:p w:rsidR="009F57F2" w:rsidRPr="00295FFE" w:rsidRDefault="009F57F2" w:rsidP="00F123A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F57F2" w:rsidRPr="00295FFE" w:rsidTr="00634F75">
        <w:tc>
          <w:tcPr>
            <w:tcW w:w="7230" w:type="dxa"/>
          </w:tcPr>
          <w:p w:rsidR="009F57F2" w:rsidRPr="00295FFE" w:rsidRDefault="009F57F2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9F57F2" w:rsidRPr="00295FFE" w:rsidTr="00634F75">
        <w:tc>
          <w:tcPr>
            <w:tcW w:w="7230" w:type="dxa"/>
          </w:tcPr>
          <w:p w:rsidR="009F57F2" w:rsidRPr="00295FFE" w:rsidRDefault="009F57F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9F57F2" w:rsidRPr="00295FFE" w:rsidTr="00634F75">
        <w:tc>
          <w:tcPr>
            <w:tcW w:w="7230" w:type="dxa"/>
          </w:tcPr>
          <w:p w:rsidR="009F57F2" w:rsidRPr="00295FFE" w:rsidRDefault="009F57F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9F57F2" w:rsidRPr="00295FFE" w:rsidTr="00634F75">
        <w:tc>
          <w:tcPr>
            <w:tcW w:w="7230" w:type="dxa"/>
          </w:tcPr>
          <w:p w:rsidR="009F57F2" w:rsidRPr="00295FFE" w:rsidRDefault="009F57F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9F57F2" w:rsidRPr="00295FFE" w:rsidTr="00634F75">
        <w:tc>
          <w:tcPr>
            <w:tcW w:w="7230" w:type="dxa"/>
          </w:tcPr>
          <w:p w:rsidR="009F57F2" w:rsidRPr="00295FFE" w:rsidRDefault="009F57F2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9F57F2" w:rsidRPr="00295FFE" w:rsidTr="00634F75">
        <w:tc>
          <w:tcPr>
            <w:tcW w:w="7230" w:type="dxa"/>
          </w:tcPr>
          <w:p w:rsidR="009F57F2" w:rsidRPr="00295FFE" w:rsidRDefault="009F57F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F57F2" w:rsidRPr="00295FFE" w:rsidTr="00634F75">
        <w:tc>
          <w:tcPr>
            <w:tcW w:w="7230" w:type="dxa"/>
          </w:tcPr>
          <w:p w:rsidR="009F57F2" w:rsidRPr="00295FFE" w:rsidRDefault="009F57F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9F57F2" w:rsidRPr="00295FFE" w:rsidTr="00634F75">
        <w:tc>
          <w:tcPr>
            <w:tcW w:w="7230" w:type="dxa"/>
          </w:tcPr>
          <w:p w:rsidR="009F57F2" w:rsidRPr="00295FFE" w:rsidRDefault="009F57F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9F57F2" w:rsidRPr="00295FFE" w:rsidTr="00634F75">
        <w:tc>
          <w:tcPr>
            <w:tcW w:w="7230" w:type="dxa"/>
          </w:tcPr>
          <w:p w:rsidR="009F57F2" w:rsidRPr="00295FFE" w:rsidRDefault="009F57F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9F57F2" w:rsidRPr="00295FFE" w:rsidTr="00634F75">
        <w:tc>
          <w:tcPr>
            <w:tcW w:w="7230" w:type="dxa"/>
          </w:tcPr>
          <w:p w:rsidR="009F57F2" w:rsidRPr="00295FFE" w:rsidRDefault="009F57F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9F57F2" w:rsidRPr="00295FFE" w:rsidTr="00634F75">
        <w:tc>
          <w:tcPr>
            <w:tcW w:w="7230" w:type="dxa"/>
          </w:tcPr>
          <w:p w:rsidR="009F57F2" w:rsidRPr="00295FFE" w:rsidRDefault="009F57F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9F57F2" w:rsidRPr="00295FFE" w:rsidTr="00634F75">
        <w:tc>
          <w:tcPr>
            <w:tcW w:w="7230" w:type="dxa"/>
          </w:tcPr>
          <w:p w:rsidR="009F57F2" w:rsidRPr="00295FFE" w:rsidRDefault="009F57F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9F57F2" w:rsidRPr="00295FFE" w:rsidTr="00634F75">
        <w:tc>
          <w:tcPr>
            <w:tcW w:w="7230" w:type="dxa"/>
          </w:tcPr>
          <w:p w:rsidR="009F57F2" w:rsidRPr="00295FFE" w:rsidRDefault="009F57F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9F57F2" w:rsidRPr="00295FFE" w:rsidTr="00634F75">
        <w:tc>
          <w:tcPr>
            <w:tcW w:w="7230" w:type="dxa"/>
          </w:tcPr>
          <w:p w:rsidR="009F57F2" w:rsidRPr="00295FFE" w:rsidRDefault="009F57F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9F57F2" w:rsidRPr="00295FFE" w:rsidTr="00634F75">
        <w:tc>
          <w:tcPr>
            <w:tcW w:w="7230" w:type="dxa"/>
          </w:tcPr>
          <w:p w:rsidR="009F57F2" w:rsidRPr="00295FFE" w:rsidRDefault="00984B12" w:rsidP="00F123A7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Москва</w:t>
            </w:r>
          </w:p>
        </w:tc>
      </w:tr>
      <w:tr w:rsidR="009F57F2" w:rsidRPr="00295FFE" w:rsidTr="00634F75">
        <w:tc>
          <w:tcPr>
            <w:tcW w:w="7230" w:type="dxa"/>
          </w:tcPr>
          <w:p w:rsidR="009F57F2" w:rsidRPr="00295FFE" w:rsidRDefault="009F57F2" w:rsidP="00F123A7">
            <w:pPr>
              <w:widowControl w:val="0"/>
              <w:jc w:val="center"/>
              <w:rPr>
                <w:sz w:val="22"/>
                <w:szCs w:val="22"/>
              </w:rPr>
            </w:pPr>
            <w:r w:rsidRPr="00295FFE">
              <w:rPr>
                <w:rFonts w:eastAsia="Calibri"/>
                <w:sz w:val="22"/>
                <w:szCs w:val="22"/>
                <w:lang w:val="en-US"/>
              </w:rPr>
              <w:t>2</w:t>
            </w:r>
            <w:r w:rsidRPr="00295FFE">
              <w:rPr>
                <w:rFonts w:eastAsia="Calibri"/>
                <w:sz w:val="22"/>
                <w:szCs w:val="22"/>
              </w:rPr>
              <w:t>0</w:t>
            </w:r>
            <w:r w:rsidRPr="00295FFE">
              <w:rPr>
                <w:rFonts w:eastAsia="Calibri"/>
                <w:sz w:val="22"/>
                <w:szCs w:val="22"/>
                <w:lang w:val="en-US"/>
              </w:rPr>
              <w:t>22</w:t>
            </w:r>
            <w:r w:rsidRPr="00295FFE">
              <w:rPr>
                <w:rFonts w:eastAsia="Calibri"/>
                <w:sz w:val="22"/>
                <w:szCs w:val="22"/>
              </w:rPr>
              <w:t>г.</w:t>
            </w:r>
          </w:p>
        </w:tc>
      </w:tr>
      <w:tr w:rsidR="009F57F2" w:rsidRPr="00295FFE" w:rsidTr="00634F75">
        <w:tc>
          <w:tcPr>
            <w:tcW w:w="7230" w:type="dxa"/>
          </w:tcPr>
          <w:p w:rsidR="00634F75" w:rsidRPr="00295FFE" w:rsidRDefault="00634F75" w:rsidP="00CA5553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9F57F2" w:rsidRDefault="009F57F2" w:rsidP="00CA5553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95FFE">
              <w:rPr>
                <w:rFonts w:eastAsia="Calibri"/>
                <w:b/>
                <w:sz w:val="22"/>
                <w:szCs w:val="22"/>
              </w:rPr>
              <w:t>ОСНОВНЫЕ СВЕДЕНИЯ ОБ ИЗДЕЛИИ</w:t>
            </w:r>
          </w:p>
          <w:p w:rsidR="00295FFE" w:rsidRPr="00295FFE" w:rsidRDefault="00295FFE" w:rsidP="00CA5553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F57F2" w:rsidRPr="00295FFE" w:rsidTr="00634F75">
        <w:tc>
          <w:tcPr>
            <w:tcW w:w="7230" w:type="dxa"/>
          </w:tcPr>
          <w:p w:rsidR="009F57F2" w:rsidRPr="00295FFE" w:rsidRDefault="009F57F2" w:rsidP="00A75930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295FFE">
              <w:rPr>
                <w:rFonts w:eastAsia="Calibri"/>
                <w:sz w:val="22"/>
                <w:szCs w:val="22"/>
              </w:rPr>
              <w:t xml:space="preserve">Наименование изделия – устройство вызова  экстренных оперативных служб. </w:t>
            </w:r>
          </w:p>
        </w:tc>
      </w:tr>
      <w:tr w:rsidR="009F57F2" w:rsidRPr="00295FFE" w:rsidTr="00634F75">
        <w:tc>
          <w:tcPr>
            <w:tcW w:w="7230" w:type="dxa"/>
          </w:tcPr>
          <w:p w:rsidR="009F57F2" w:rsidRPr="00295FFE" w:rsidRDefault="004A7824" w:rsidP="00A75930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295FFE">
              <w:rPr>
                <w:rFonts w:eastAsia="Calibri"/>
                <w:sz w:val="22"/>
                <w:szCs w:val="22"/>
              </w:rPr>
              <w:t>Обозначение – УВЭОС «СИГНАЛ</w:t>
            </w:r>
            <w:r w:rsidR="00984B12">
              <w:rPr>
                <w:rFonts w:eastAsia="Calibri"/>
                <w:sz w:val="22"/>
                <w:szCs w:val="22"/>
              </w:rPr>
              <w:t>-111</w:t>
            </w:r>
            <w:r w:rsidRPr="00295FFE">
              <w:rPr>
                <w:rFonts w:eastAsia="Calibri"/>
                <w:sz w:val="22"/>
                <w:szCs w:val="22"/>
              </w:rPr>
              <w:t>»</w:t>
            </w:r>
            <w:r w:rsidR="009F57F2" w:rsidRPr="00295FFE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9F57F2" w:rsidRPr="00295FFE" w:rsidTr="00634F75">
        <w:tc>
          <w:tcPr>
            <w:tcW w:w="7230" w:type="dxa"/>
          </w:tcPr>
          <w:p w:rsidR="009F57F2" w:rsidRPr="00295FFE" w:rsidRDefault="009F57F2" w:rsidP="00A75930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295FFE">
              <w:rPr>
                <w:rFonts w:eastAsia="Calibri"/>
                <w:sz w:val="22"/>
                <w:szCs w:val="22"/>
              </w:rPr>
              <w:t xml:space="preserve">Изделие соответствует комплекту конструкторской документации </w:t>
            </w:r>
          </w:p>
          <w:p w:rsidR="009F57F2" w:rsidRPr="00295FFE" w:rsidRDefault="00984B12" w:rsidP="00A75930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 w:rsidRPr="00984B12">
              <w:rPr>
                <w:sz w:val="22"/>
                <w:szCs w:val="22"/>
              </w:rPr>
              <w:t>26.51.20-001-28967941-2022</w:t>
            </w:r>
            <w:r w:rsidR="009F57F2" w:rsidRPr="00295FFE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9F57F2" w:rsidRPr="00295FFE" w:rsidTr="00634F75">
        <w:tc>
          <w:tcPr>
            <w:tcW w:w="7230" w:type="dxa"/>
          </w:tcPr>
          <w:p w:rsidR="009F57F2" w:rsidRPr="00295FFE" w:rsidRDefault="009F57F2" w:rsidP="00C76F45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295FFE">
              <w:rPr>
                <w:rFonts w:eastAsia="Calibri"/>
                <w:sz w:val="22"/>
                <w:szCs w:val="22"/>
              </w:rPr>
              <w:t>Изготовитель: ООО «</w:t>
            </w:r>
            <w:r w:rsidR="00C76F45">
              <w:rPr>
                <w:rFonts w:eastAsia="Calibri"/>
                <w:sz w:val="22"/>
                <w:szCs w:val="22"/>
              </w:rPr>
              <w:t>ТК ЭКСПЕРТ</w:t>
            </w:r>
            <w:r w:rsidRPr="00295FFE">
              <w:rPr>
                <w:rFonts w:eastAsia="Calibri"/>
                <w:sz w:val="22"/>
                <w:szCs w:val="22"/>
              </w:rPr>
              <w:t>»</w:t>
            </w:r>
          </w:p>
        </w:tc>
      </w:tr>
      <w:tr w:rsidR="009F57F2" w:rsidRPr="00C76F45" w:rsidTr="00634F75">
        <w:tc>
          <w:tcPr>
            <w:tcW w:w="7230" w:type="dxa"/>
          </w:tcPr>
          <w:p w:rsidR="009F57F2" w:rsidRPr="00295FFE" w:rsidRDefault="00F46DB3" w:rsidP="00A75930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F46DB3">
              <w:rPr>
                <w:rFonts w:eastAsia="Calibri"/>
                <w:sz w:val="22"/>
                <w:szCs w:val="22"/>
              </w:rPr>
              <w:t xml:space="preserve">107076, город Москва, </w:t>
            </w:r>
            <w:proofErr w:type="spellStart"/>
            <w:r w:rsidRPr="00F46DB3">
              <w:rPr>
                <w:rFonts w:eastAsia="Calibri"/>
                <w:sz w:val="22"/>
                <w:szCs w:val="22"/>
              </w:rPr>
              <w:t>ул</w:t>
            </w:r>
            <w:proofErr w:type="spellEnd"/>
            <w:r w:rsidRPr="00F46DB3">
              <w:rPr>
                <w:rFonts w:eastAsia="Calibri"/>
                <w:sz w:val="22"/>
                <w:szCs w:val="22"/>
              </w:rPr>
              <w:t xml:space="preserve"> 2-Я </w:t>
            </w:r>
            <w:proofErr w:type="spellStart"/>
            <w:r w:rsidRPr="00F46DB3">
              <w:rPr>
                <w:rFonts w:eastAsia="Calibri"/>
                <w:sz w:val="22"/>
                <w:szCs w:val="22"/>
              </w:rPr>
              <w:t>Бухвостова</w:t>
            </w:r>
            <w:proofErr w:type="spellEnd"/>
            <w:r w:rsidRPr="00F46DB3">
              <w:rPr>
                <w:rFonts w:eastAsia="Calibri"/>
                <w:sz w:val="22"/>
                <w:szCs w:val="22"/>
              </w:rPr>
              <w:t xml:space="preserve">, д. 1, </w:t>
            </w:r>
            <w:proofErr w:type="spellStart"/>
            <w:r w:rsidRPr="00F46DB3">
              <w:rPr>
                <w:rFonts w:eastAsia="Calibri"/>
                <w:sz w:val="22"/>
                <w:szCs w:val="22"/>
              </w:rPr>
              <w:t>помещ</w:t>
            </w:r>
            <w:proofErr w:type="spellEnd"/>
            <w:r w:rsidRPr="00F46DB3">
              <w:rPr>
                <w:rFonts w:eastAsia="Calibri"/>
                <w:sz w:val="22"/>
                <w:szCs w:val="22"/>
              </w:rPr>
              <w:t>. 3ц</w:t>
            </w:r>
          </w:p>
        </w:tc>
      </w:tr>
      <w:tr w:rsidR="009F57F2" w:rsidRPr="00295FFE" w:rsidTr="00634F75">
        <w:tc>
          <w:tcPr>
            <w:tcW w:w="7230" w:type="dxa"/>
          </w:tcPr>
          <w:p w:rsidR="00F46DB3" w:rsidRDefault="00607302" w:rsidP="00F46DB3">
            <w:pPr>
              <w:widowControl w:val="0"/>
              <w:rPr>
                <w:color w:val="000000"/>
              </w:rPr>
            </w:pPr>
            <w:r>
              <w:rPr>
                <w:rFonts w:eastAsia="Calibri"/>
                <w:sz w:val="22"/>
                <w:szCs w:val="22"/>
              </w:rPr>
              <w:t>Тел./факс</w:t>
            </w:r>
            <w:r w:rsidR="009F57F2" w:rsidRPr="00295FFE">
              <w:rPr>
                <w:rFonts w:eastAsia="Calibri"/>
                <w:sz w:val="22"/>
                <w:szCs w:val="22"/>
              </w:rPr>
              <w:t>: +7</w:t>
            </w:r>
            <w:r w:rsidR="008737A9" w:rsidRPr="00D97F87">
              <w:rPr>
                <w:color w:val="000000"/>
              </w:rPr>
              <w:t>(495) 626-23-01</w:t>
            </w:r>
          </w:p>
          <w:p w:rsidR="009F57F2" w:rsidRPr="008737A9" w:rsidRDefault="008737A9" w:rsidP="00F46DB3">
            <w:pPr>
              <w:widowControl w:val="0"/>
              <w:rPr>
                <w:rFonts w:eastAsia="Calibr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eastAsia="Calibri"/>
                <w:sz w:val="22"/>
                <w:szCs w:val="22"/>
              </w:rPr>
              <w:t xml:space="preserve">E-mail: </w:t>
            </w:r>
            <w:r>
              <w:rPr>
                <w:rFonts w:eastAsia="Calibri"/>
                <w:sz w:val="22"/>
                <w:szCs w:val="22"/>
                <w:lang w:val="en-US"/>
              </w:rPr>
              <w:t>uveossignal</w:t>
            </w:r>
            <w:r w:rsidR="009F57F2" w:rsidRPr="00295FFE">
              <w:rPr>
                <w:rFonts w:eastAsia="Calibri"/>
                <w:sz w:val="22"/>
                <w:szCs w:val="22"/>
              </w:rPr>
              <w:t>@</w:t>
            </w:r>
            <w:r>
              <w:rPr>
                <w:rFonts w:eastAsia="Calibri"/>
                <w:sz w:val="22"/>
                <w:szCs w:val="22"/>
                <w:lang w:val="en-US"/>
              </w:rPr>
              <w:t>mail.ru</w:t>
            </w:r>
          </w:p>
        </w:tc>
      </w:tr>
      <w:tr w:rsidR="009F57F2" w:rsidRPr="00295FFE" w:rsidTr="00634F75">
        <w:tc>
          <w:tcPr>
            <w:tcW w:w="7230" w:type="dxa"/>
          </w:tcPr>
          <w:p w:rsidR="009F57F2" w:rsidRPr="00295FFE" w:rsidRDefault="009F57F2" w:rsidP="00A75930">
            <w:pPr>
              <w:widowControl w:val="0"/>
              <w:spacing w:line="200" w:lineRule="exact"/>
              <w:jc w:val="both"/>
              <w:rPr>
                <w:rFonts w:eastAsia="Calibri"/>
                <w:sz w:val="22"/>
                <w:szCs w:val="22"/>
              </w:rPr>
            </w:pPr>
            <w:r w:rsidRPr="00295FFE">
              <w:rPr>
                <w:rFonts w:eastAsia="Calibri"/>
                <w:sz w:val="22"/>
                <w:szCs w:val="22"/>
              </w:rPr>
              <w:t>Изделие предназначено для вызова экстренных оперативных служб при возникновении аварийной ситуации во время дв</w:t>
            </w:r>
            <w:r w:rsidR="00E46D74">
              <w:rPr>
                <w:rFonts w:eastAsia="Calibri"/>
                <w:sz w:val="22"/>
                <w:szCs w:val="22"/>
              </w:rPr>
              <w:t>ижения автотранспорта и передач</w:t>
            </w:r>
            <w:r w:rsidR="006B778B">
              <w:rPr>
                <w:rFonts w:eastAsia="Calibri"/>
                <w:sz w:val="22"/>
                <w:szCs w:val="22"/>
              </w:rPr>
              <w:t>и</w:t>
            </w:r>
            <w:r w:rsidRPr="00295FFE">
              <w:rPr>
                <w:rFonts w:eastAsia="Calibri"/>
                <w:sz w:val="22"/>
                <w:szCs w:val="22"/>
              </w:rPr>
              <w:t xml:space="preserve"> данных о местоположении транспортного средства диспетчерским службам.</w:t>
            </w:r>
          </w:p>
          <w:p w:rsidR="009F57F2" w:rsidRPr="00295FFE" w:rsidRDefault="009F57F2" w:rsidP="00A75930">
            <w:pPr>
              <w:widowControl w:val="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9F57F2" w:rsidRPr="00295FFE" w:rsidTr="00634F75">
        <w:tc>
          <w:tcPr>
            <w:tcW w:w="7230" w:type="dxa"/>
          </w:tcPr>
          <w:p w:rsidR="009F57F2" w:rsidRDefault="009F57F2" w:rsidP="00FE3A2B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95FFE">
              <w:rPr>
                <w:rFonts w:eastAsia="Calibri"/>
                <w:b/>
                <w:sz w:val="22"/>
                <w:szCs w:val="22"/>
              </w:rPr>
              <w:t>ТЕХНИЧЕСКИЕ ПАРАМЕТРЫ УСТРОЙСТВА</w:t>
            </w:r>
          </w:p>
          <w:p w:rsidR="00295FFE" w:rsidRPr="00295FFE" w:rsidRDefault="00295FFE" w:rsidP="00FE3A2B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F123A7" w:rsidRPr="00295FFE" w:rsidTr="00634F75">
        <w:tc>
          <w:tcPr>
            <w:tcW w:w="7230" w:type="dxa"/>
            <w:vAlign w:val="center"/>
          </w:tcPr>
          <w:tbl>
            <w:tblPr>
              <w:tblStyle w:val="afb"/>
              <w:tblW w:w="6975" w:type="dxa"/>
              <w:tblLayout w:type="fixed"/>
              <w:tblLook w:val="04A0" w:firstRow="1" w:lastRow="0" w:firstColumn="1" w:lastColumn="0" w:noHBand="0" w:noVBand="1"/>
            </w:tblPr>
            <w:tblGrid>
              <w:gridCol w:w="3715"/>
              <w:gridCol w:w="3260"/>
            </w:tblGrid>
            <w:tr w:rsidR="004A7824" w:rsidRPr="005B0FA2" w:rsidTr="005E362A">
              <w:tc>
                <w:tcPr>
                  <w:tcW w:w="3715" w:type="dxa"/>
                </w:tcPr>
                <w:p w:rsidR="004A7824" w:rsidRPr="005E362A" w:rsidRDefault="004A7824" w:rsidP="00031EAB">
                  <w:pPr>
                    <w:spacing w:line="240" w:lineRule="exact"/>
                    <w:rPr>
                      <w:b/>
                      <w:sz w:val="22"/>
                      <w:szCs w:val="22"/>
                    </w:rPr>
                  </w:pPr>
                  <w:r w:rsidRPr="005E362A">
                    <w:rPr>
                      <w:b/>
                      <w:sz w:val="22"/>
                      <w:szCs w:val="22"/>
                    </w:rPr>
                    <w:t>Наименование параметра</w:t>
                  </w:r>
                </w:p>
              </w:tc>
              <w:tc>
                <w:tcPr>
                  <w:tcW w:w="3260" w:type="dxa"/>
                </w:tcPr>
                <w:p w:rsidR="004A7824" w:rsidRPr="005E362A" w:rsidRDefault="004A7824" w:rsidP="00031EAB">
                  <w:pPr>
                    <w:spacing w:line="240" w:lineRule="exact"/>
                    <w:rPr>
                      <w:b/>
                      <w:sz w:val="22"/>
                      <w:szCs w:val="22"/>
                    </w:rPr>
                  </w:pPr>
                  <w:r w:rsidRPr="005E362A">
                    <w:rPr>
                      <w:b/>
                      <w:sz w:val="22"/>
                      <w:szCs w:val="22"/>
                    </w:rPr>
                    <w:t>Значение</w:t>
                  </w:r>
                </w:p>
              </w:tc>
            </w:tr>
            <w:tr w:rsidR="005B0FA2" w:rsidRPr="005B0FA2" w:rsidTr="00A80CE1">
              <w:tc>
                <w:tcPr>
                  <w:tcW w:w="6975" w:type="dxa"/>
                  <w:gridSpan w:val="2"/>
                </w:tcPr>
                <w:p w:rsidR="005B0FA2" w:rsidRPr="005B0FA2" w:rsidRDefault="005B0FA2" w:rsidP="00031EAB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 w:rsidRPr="005B0FA2">
                    <w:rPr>
                      <w:sz w:val="22"/>
                      <w:szCs w:val="22"/>
                    </w:rPr>
                    <w:t>Габаритные размеры составных частей, мм:</w:t>
                  </w:r>
                </w:p>
              </w:tc>
            </w:tr>
            <w:tr w:rsidR="005B0FA2" w:rsidRPr="005B0FA2" w:rsidTr="005E362A">
              <w:tc>
                <w:tcPr>
                  <w:tcW w:w="3715" w:type="dxa"/>
                </w:tcPr>
                <w:p w:rsidR="005B0FA2" w:rsidRPr="005B0FA2" w:rsidRDefault="005B0FA2" w:rsidP="00031EAB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 w:rsidRPr="005B0FA2">
                    <w:rPr>
                      <w:sz w:val="22"/>
                      <w:szCs w:val="22"/>
                    </w:rPr>
                    <w:t>телекоммуникационный блок</w:t>
                  </w:r>
                </w:p>
              </w:tc>
              <w:tc>
                <w:tcPr>
                  <w:tcW w:w="3260" w:type="dxa"/>
                </w:tcPr>
                <w:p w:rsidR="005B0FA2" w:rsidRPr="005B0FA2" w:rsidRDefault="005B0FA2" w:rsidP="00803AFC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 w:rsidRPr="005B0FA2">
                    <w:rPr>
                      <w:sz w:val="22"/>
                      <w:szCs w:val="22"/>
                    </w:rPr>
                    <w:t>120х150х32</w:t>
                  </w:r>
                </w:p>
              </w:tc>
            </w:tr>
            <w:tr w:rsidR="005B0FA2" w:rsidRPr="005B0FA2" w:rsidTr="005E362A">
              <w:tc>
                <w:tcPr>
                  <w:tcW w:w="3715" w:type="dxa"/>
                </w:tcPr>
                <w:p w:rsidR="005B0FA2" w:rsidRPr="005B0FA2" w:rsidRDefault="005B0FA2" w:rsidP="00031EAB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 w:rsidRPr="005B0FA2">
                    <w:rPr>
                      <w:bCs/>
                      <w:iCs/>
                      <w:sz w:val="22"/>
                      <w:szCs w:val="22"/>
                    </w:rPr>
                    <w:t>блок интерфейса пользователя</w:t>
                  </w:r>
                </w:p>
              </w:tc>
              <w:tc>
                <w:tcPr>
                  <w:tcW w:w="3260" w:type="dxa"/>
                </w:tcPr>
                <w:p w:rsidR="005B0FA2" w:rsidRPr="005B0FA2" w:rsidRDefault="005B0FA2" w:rsidP="00803AFC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 w:rsidRPr="005B0FA2">
                    <w:rPr>
                      <w:sz w:val="22"/>
                      <w:szCs w:val="22"/>
                    </w:rPr>
                    <w:t>48х24.6х40</w:t>
                  </w:r>
                </w:p>
              </w:tc>
            </w:tr>
            <w:tr w:rsidR="005B0FA2" w:rsidRPr="005B0FA2" w:rsidTr="005E362A">
              <w:tc>
                <w:tcPr>
                  <w:tcW w:w="3715" w:type="dxa"/>
                </w:tcPr>
                <w:p w:rsidR="005B0FA2" w:rsidRPr="005B0FA2" w:rsidRDefault="005B0FA2" w:rsidP="00031EAB">
                  <w:pPr>
                    <w:spacing w:line="240" w:lineRule="exact"/>
                    <w:rPr>
                      <w:bCs/>
                      <w:iCs/>
                      <w:sz w:val="22"/>
                      <w:szCs w:val="22"/>
                    </w:rPr>
                  </w:pPr>
                  <w:r w:rsidRPr="005B0FA2">
                    <w:rPr>
                      <w:sz w:val="22"/>
                      <w:szCs w:val="22"/>
                    </w:rPr>
                    <w:t>внешняя антенна</w:t>
                  </w:r>
                </w:p>
              </w:tc>
              <w:tc>
                <w:tcPr>
                  <w:tcW w:w="3260" w:type="dxa"/>
                </w:tcPr>
                <w:p w:rsidR="005B0FA2" w:rsidRPr="005B0FA2" w:rsidRDefault="005B0FA2" w:rsidP="00803AFC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 w:rsidRPr="005B0FA2">
                    <w:rPr>
                      <w:sz w:val="22"/>
                      <w:szCs w:val="22"/>
                    </w:rPr>
                    <w:t>48,5х37х15</w:t>
                  </w:r>
                </w:p>
              </w:tc>
            </w:tr>
            <w:tr w:rsidR="005B0FA2" w:rsidRPr="005B0FA2" w:rsidTr="005E362A">
              <w:tc>
                <w:tcPr>
                  <w:tcW w:w="3715" w:type="dxa"/>
                </w:tcPr>
                <w:p w:rsidR="005B0FA2" w:rsidRPr="005B0FA2" w:rsidRDefault="005B0FA2" w:rsidP="00031EAB">
                  <w:pPr>
                    <w:spacing w:line="240" w:lineRule="exact"/>
                    <w:rPr>
                      <w:bCs/>
                      <w:iCs/>
                      <w:sz w:val="22"/>
                      <w:szCs w:val="22"/>
                    </w:rPr>
                  </w:pPr>
                  <w:r w:rsidRPr="005B0FA2">
                    <w:rPr>
                      <w:bCs/>
                      <w:iCs/>
                      <w:sz w:val="22"/>
                      <w:szCs w:val="22"/>
                    </w:rPr>
                    <w:t>громкоговоритель</w:t>
                  </w:r>
                </w:p>
              </w:tc>
              <w:tc>
                <w:tcPr>
                  <w:tcW w:w="3260" w:type="dxa"/>
                </w:tcPr>
                <w:p w:rsidR="005B0FA2" w:rsidRPr="005B0FA2" w:rsidRDefault="005B0FA2" w:rsidP="00803AFC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 w:rsidRPr="005B0FA2">
                    <w:rPr>
                      <w:sz w:val="22"/>
                      <w:szCs w:val="22"/>
                    </w:rPr>
                    <w:t>80х70х45</w:t>
                  </w:r>
                </w:p>
              </w:tc>
            </w:tr>
            <w:tr w:rsidR="005B0FA2" w:rsidRPr="005B0FA2" w:rsidTr="00A80CE1">
              <w:tc>
                <w:tcPr>
                  <w:tcW w:w="6975" w:type="dxa"/>
                  <w:gridSpan w:val="2"/>
                </w:tcPr>
                <w:p w:rsidR="005B0FA2" w:rsidRPr="005B0FA2" w:rsidRDefault="00A80CE1" w:rsidP="00031EAB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iCs/>
                      <w:sz w:val="22"/>
                      <w:szCs w:val="22"/>
                    </w:rPr>
                    <w:t xml:space="preserve">Масса составных частей, </w:t>
                  </w:r>
                  <w:r w:rsidR="005B0FA2">
                    <w:rPr>
                      <w:bCs/>
                      <w:iCs/>
                      <w:sz w:val="22"/>
                      <w:szCs w:val="22"/>
                    </w:rPr>
                    <w:t>г</w:t>
                  </w:r>
                </w:p>
              </w:tc>
            </w:tr>
            <w:tr w:rsidR="005B0FA2" w:rsidRPr="005B0FA2" w:rsidTr="0096064A">
              <w:tc>
                <w:tcPr>
                  <w:tcW w:w="3715" w:type="dxa"/>
                </w:tcPr>
                <w:p w:rsidR="005B0FA2" w:rsidRPr="00A80CE1" w:rsidRDefault="005B0FA2" w:rsidP="00A80CE1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 w:rsidRPr="00A80CE1">
                    <w:rPr>
                      <w:sz w:val="22"/>
                      <w:szCs w:val="22"/>
                    </w:rPr>
                    <w:t>телекоммуникационный блок</w:t>
                  </w:r>
                </w:p>
              </w:tc>
              <w:tc>
                <w:tcPr>
                  <w:tcW w:w="3260" w:type="dxa"/>
                </w:tcPr>
                <w:p w:rsidR="005B0FA2" w:rsidRPr="005B0FA2" w:rsidRDefault="00A80CE1" w:rsidP="00803AFC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</w:t>
                  </w:r>
                </w:p>
              </w:tc>
            </w:tr>
            <w:tr w:rsidR="005B0FA2" w:rsidRPr="005B0FA2" w:rsidTr="0096064A">
              <w:tc>
                <w:tcPr>
                  <w:tcW w:w="3715" w:type="dxa"/>
                </w:tcPr>
                <w:p w:rsidR="005B0FA2" w:rsidRPr="00A80CE1" w:rsidRDefault="005B0FA2" w:rsidP="00A80CE1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 w:rsidRPr="00A80CE1">
                    <w:rPr>
                      <w:bCs/>
                      <w:iCs/>
                      <w:sz w:val="22"/>
                      <w:szCs w:val="22"/>
                    </w:rPr>
                    <w:t>блок интерфейса пользователя</w:t>
                  </w:r>
                </w:p>
              </w:tc>
              <w:tc>
                <w:tcPr>
                  <w:tcW w:w="3260" w:type="dxa"/>
                </w:tcPr>
                <w:p w:rsidR="005B0FA2" w:rsidRPr="005B0FA2" w:rsidRDefault="00A80CE1" w:rsidP="00803AFC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</w:t>
                  </w:r>
                </w:p>
              </w:tc>
            </w:tr>
            <w:tr w:rsidR="005B0FA2" w:rsidRPr="005B0FA2" w:rsidTr="0096064A">
              <w:tc>
                <w:tcPr>
                  <w:tcW w:w="3715" w:type="dxa"/>
                </w:tcPr>
                <w:p w:rsidR="005B0FA2" w:rsidRPr="00A80CE1" w:rsidRDefault="005B0FA2" w:rsidP="00A80CE1">
                  <w:pPr>
                    <w:spacing w:line="240" w:lineRule="exact"/>
                    <w:rPr>
                      <w:bCs/>
                      <w:iCs/>
                      <w:sz w:val="22"/>
                      <w:szCs w:val="22"/>
                    </w:rPr>
                  </w:pPr>
                  <w:r w:rsidRPr="00A80CE1">
                    <w:rPr>
                      <w:bCs/>
                      <w:iCs/>
                      <w:sz w:val="22"/>
                      <w:szCs w:val="22"/>
                    </w:rPr>
                    <w:t>громкоговоритель</w:t>
                  </w:r>
                </w:p>
              </w:tc>
              <w:tc>
                <w:tcPr>
                  <w:tcW w:w="3260" w:type="dxa"/>
                </w:tcPr>
                <w:p w:rsidR="005B0FA2" w:rsidRPr="005B0FA2" w:rsidRDefault="00A80CE1" w:rsidP="00803AFC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130</w:t>
                  </w:r>
                </w:p>
              </w:tc>
            </w:tr>
            <w:tr w:rsidR="004A7824" w:rsidRPr="005B0FA2" w:rsidTr="0096064A">
              <w:tc>
                <w:tcPr>
                  <w:tcW w:w="3715" w:type="dxa"/>
                </w:tcPr>
                <w:p w:rsidR="004A7824" w:rsidRPr="005B0FA2" w:rsidRDefault="004A7824" w:rsidP="00031EAB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 w:rsidRPr="005B0FA2">
                    <w:rPr>
                      <w:sz w:val="22"/>
                      <w:szCs w:val="22"/>
                    </w:rPr>
                    <w:t>Число каналов слежения не менее</w:t>
                  </w:r>
                </w:p>
              </w:tc>
              <w:tc>
                <w:tcPr>
                  <w:tcW w:w="3260" w:type="dxa"/>
                </w:tcPr>
                <w:p w:rsidR="004A7824" w:rsidRPr="005B0FA2" w:rsidRDefault="004A7824" w:rsidP="00803AFC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 w:rsidRPr="005B0FA2">
                    <w:rPr>
                      <w:sz w:val="22"/>
                      <w:szCs w:val="22"/>
                    </w:rPr>
                    <w:t>72</w:t>
                  </w:r>
                </w:p>
              </w:tc>
            </w:tr>
            <w:tr w:rsidR="004A7824" w:rsidRPr="005B0FA2" w:rsidTr="0096064A">
              <w:tc>
                <w:tcPr>
                  <w:tcW w:w="3715" w:type="dxa"/>
                </w:tcPr>
                <w:p w:rsidR="004A7824" w:rsidRPr="005B0FA2" w:rsidRDefault="004A7824" w:rsidP="00031EAB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 w:rsidRPr="005B0FA2">
                    <w:rPr>
                      <w:sz w:val="22"/>
                      <w:szCs w:val="22"/>
                    </w:rPr>
                    <w:t>Время «холодного» старта не более, сек.</w:t>
                  </w:r>
                </w:p>
              </w:tc>
              <w:tc>
                <w:tcPr>
                  <w:tcW w:w="3260" w:type="dxa"/>
                </w:tcPr>
                <w:p w:rsidR="004A7824" w:rsidRPr="005B0FA2" w:rsidRDefault="004A7824" w:rsidP="00803AFC">
                  <w:pPr>
                    <w:pStyle w:val="aff1"/>
                    <w:spacing w:line="240" w:lineRule="exact"/>
                    <w:jc w:val="center"/>
                  </w:pPr>
                  <w:r w:rsidRPr="005B0FA2">
                    <w:t>26</w:t>
                  </w:r>
                </w:p>
              </w:tc>
            </w:tr>
            <w:tr w:rsidR="004A7824" w:rsidRPr="005B0FA2" w:rsidTr="0096064A">
              <w:tc>
                <w:tcPr>
                  <w:tcW w:w="3715" w:type="dxa"/>
                </w:tcPr>
                <w:p w:rsidR="004A7824" w:rsidRPr="005B0FA2" w:rsidRDefault="004A7824" w:rsidP="00031EAB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 w:rsidRPr="005B0FA2">
                    <w:rPr>
                      <w:sz w:val="22"/>
                      <w:szCs w:val="22"/>
                    </w:rPr>
                    <w:t>Время «горячего» старта не более, сек.</w:t>
                  </w:r>
                </w:p>
              </w:tc>
              <w:tc>
                <w:tcPr>
                  <w:tcW w:w="3260" w:type="dxa"/>
                </w:tcPr>
                <w:p w:rsidR="004A7824" w:rsidRPr="005B0FA2" w:rsidRDefault="004A7824" w:rsidP="00803AFC">
                  <w:pPr>
                    <w:pStyle w:val="aff1"/>
                    <w:spacing w:line="240" w:lineRule="exact"/>
                    <w:jc w:val="center"/>
                  </w:pPr>
                  <w:r w:rsidRPr="005B0FA2">
                    <w:t>10</w:t>
                  </w:r>
                </w:p>
              </w:tc>
            </w:tr>
            <w:tr w:rsidR="004A7824" w:rsidRPr="005B0FA2" w:rsidTr="0096064A">
              <w:tc>
                <w:tcPr>
                  <w:tcW w:w="3715" w:type="dxa"/>
                </w:tcPr>
                <w:p w:rsidR="004A7824" w:rsidRPr="005B0FA2" w:rsidRDefault="004A7824" w:rsidP="00031EAB">
                  <w:pPr>
                    <w:pStyle w:val="aff1"/>
                    <w:spacing w:line="240" w:lineRule="exact"/>
                  </w:pPr>
                  <w:r w:rsidRPr="005B0FA2">
                    <w:t xml:space="preserve">Чувствительность приемника при захвате, </w:t>
                  </w:r>
                  <w:proofErr w:type="spellStart"/>
                  <w:r w:rsidRPr="005B0FA2">
                    <w:t>дБм</w:t>
                  </w:r>
                  <w:proofErr w:type="spellEnd"/>
                </w:p>
              </w:tc>
              <w:tc>
                <w:tcPr>
                  <w:tcW w:w="3260" w:type="dxa"/>
                </w:tcPr>
                <w:p w:rsidR="004A7824" w:rsidRPr="005B0FA2" w:rsidRDefault="004A7824" w:rsidP="00803AFC">
                  <w:pPr>
                    <w:pStyle w:val="aff1"/>
                    <w:spacing w:line="240" w:lineRule="exact"/>
                    <w:jc w:val="center"/>
                  </w:pPr>
                  <w:r w:rsidRPr="005B0FA2">
                    <w:t>148</w:t>
                  </w:r>
                </w:p>
              </w:tc>
            </w:tr>
            <w:tr w:rsidR="004A7824" w:rsidRPr="005B0FA2" w:rsidTr="0096064A">
              <w:tc>
                <w:tcPr>
                  <w:tcW w:w="3715" w:type="dxa"/>
                </w:tcPr>
                <w:p w:rsidR="004A7824" w:rsidRDefault="004A7824" w:rsidP="00031EAB">
                  <w:pPr>
                    <w:pStyle w:val="aff1"/>
                    <w:spacing w:line="240" w:lineRule="exact"/>
                  </w:pPr>
                  <w:r w:rsidRPr="005B0FA2">
                    <w:t xml:space="preserve">Чувствительность приемника при слежении, </w:t>
                  </w:r>
                  <w:proofErr w:type="spellStart"/>
                  <w:r w:rsidRPr="005B0FA2">
                    <w:t>дБм</w:t>
                  </w:r>
                  <w:proofErr w:type="spellEnd"/>
                </w:p>
                <w:p w:rsidR="00A959EA" w:rsidRPr="005B0FA2" w:rsidRDefault="00A959EA" w:rsidP="00031EAB">
                  <w:pPr>
                    <w:pStyle w:val="aff1"/>
                    <w:spacing w:line="240" w:lineRule="exact"/>
                  </w:pPr>
                </w:p>
              </w:tc>
              <w:tc>
                <w:tcPr>
                  <w:tcW w:w="3260" w:type="dxa"/>
                </w:tcPr>
                <w:p w:rsidR="004A7824" w:rsidRPr="005B0FA2" w:rsidRDefault="004A7824" w:rsidP="00803AFC">
                  <w:pPr>
                    <w:pStyle w:val="aff1"/>
                    <w:spacing w:line="240" w:lineRule="exact"/>
                    <w:jc w:val="center"/>
                  </w:pPr>
                  <w:r w:rsidRPr="005B0FA2">
                    <w:t>167</w:t>
                  </w:r>
                </w:p>
              </w:tc>
            </w:tr>
            <w:tr w:rsidR="004A7824" w:rsidRPr="005B0FA2" w:rsidTr="0096064A">
              <w:tc>
                <w:tcPr>
                  <w:tcW w:w="3715" w:type="dxa"/>
                </w:tcPr>
                <w:p w:rsidR="004A7824" w:rsidRPr="005B0FA2" w:rsidRDefault="004A7824" w:rsidP="00031EAB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 w:rsidRPr="005B0FA2">
                    <w:rPr>
                      <w:sz w:val="22"/>
                      <w:szCs w:val="22"/>
                    </w:rPr>
                    <w:lastRenderedPageBreak/>
                    <w:t>Точность получения навигационных параметров, м</w:t>
                  </w:r>
                </w:p>
              </w:tc>
              <w:tc>
                <w:tcPr>
                  <w:tcW w:w="3260" w:type="dxa"/>
                </w:tcPr>
                <w:p w:rsidR="004A7824" w:rsidRPr="005B0FA2" w:rsidRDefault="004A7824" w:rsidP="00803AFC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 w:rsidRPr="005B0FA2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4A7824" w:rsidRPr="005B0FA2" w:rsidTr="0096064A">
              <w:tc>
                <w:tcPr>
                  <w:tcW w:w="3715" w:type="dxa"/>
                </w:tcPr>
                <w:p w:rsidR="004A7824" w:rsidRPr="005B0FA2" w:rsidRDefault="004A7824" w:rsidP="00031EAB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 w:rsidRPr="005B0FA2">
                    <w:rPr>
                      <w:sz w:val="22"/>
                      <w:szCs w:val="22"/>
                    </w:rPr>
                    <w:t>Тип антенны GPS/ГЛОНАСС</w:t>
                  </w:r>
                </w:p>
              </w:tc>
              <w:tc>
                <w:tcPr>
                  <w:tcW w:w="3260" w:type="dxa"/>
                </w:tcPr>
                <w:p w:rsidR="004A7824" w:rsidRPr="005B0FA2" w:rsidRDefault="004A7824" w:rsidP="00803AFC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 w:rsidRPr="005B0FA2">
                    <w:rPr>
                      <w:sz w:val="22"/>
                      <w:szCs w:val="22"/>
                    </w:rPr>
                    <w:t>Внешняя</w:t>
                  </w:r>
                </w:p>
              </w:tc>
            </w:tr>
            <w:tr w:rsidR="004A7824" w:rsidRPr="005B0FA2" w:rsidTr="0096064A">
              <w:tc>
                <w:tcPr>
                  <w:tcW w:w="3715" w:type="dxa"/>
                </w:tcPr>
                <w:p w:rsidR="004A7824" w:rsidRPr="005B0FA2" w:rsidRDefault="004A7824" w:rsidP="00031EAB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 w:rsidRPr="005B0FA2">
                    <w:rPr>
                      <w:sz w:val="22"/>
                      <w:szCs w:val="22"/>
                    </w:rPr>
                    <w:t>Внутренняя энергонезависимая память, Мб</w:t>
                  </w:r>
                </w:p>
              </w:tc>
              <w:tc>
                <w:tcPr>
                  <w:tcW w:w="3260" w:type="dxa"/>
                </w:tcPr>
                <w:p w:rsidR="004A7824" w:rsidRPr="005B0FA2" w:rsidRDefault="004A7824" w:rsidP="00803AFC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 w:rsidRPr="005B0FA2">
                    <w:rPr>
                      <w:sz w:val="22"/>
                      <w:szCs w:val="22"/>
                    </w:rPr>
                    <w:t>128</w:t>
                  </w:r>
                </w:p>
              </w:tc>
            </w:tr>
            <w:tr w:rsidR="004A7824" w:rsidRPr="005B0FA2" w:rsidTr="0096064A">
              <w:tc>
                <w:tcPr>
                  <w:tcW w:w="3715" w:type="dxa"/>
                </w:tcPr>
                <w:p w:rsidR="004A7824" w:rsidRPr="005B0FA2" w:rsidRDefault="004A7824" w:rsidP="00031EAB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 w:rsidRPr="005B0FA2">
                    <w:rPr>
                      <w:sz w:val="22"/>
                      <w:szCs w:val="22"/>
                    </w:rPr>
                    <w:t>Интерфейс связи с компьютером</w:t>
                  </w:r>
                </w:p>
              </w:tc>
              <w:tc>
                <w:tcPr>
                  <w:tcW w:w="3260" w:type="dxa"/>
                </w:tcPr>
                <w:p w:rsidR="004A7824" w:rsidRPr="005B0FA2" w:rsidRDefault="004A7824" w:rsidP="00803AFC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 w:rsidRPr="005B0FA2">
                    <w:rPr>
                      <w:sz w:val="22"/>
                      <w:szCs w:val="22"/>
                      <w:lang w:val="en-US"/>
                    </w:rPr>
                    <w:t>USB</w:t>
                  </w:r>
                </w:p>
              </w:tc>
            </w:tr>
            <w:tr w:rsidR="004A7824" w:rsidRPr="005B0FA2" w:rsidTr="0096064A">
              <w:tc>
                <w:tcPr>
                  <w:tcW w:w="3715" w:type="dxa"/>
                </w:tcPr>
                <w:p w:rsidR="004A7824" w:rsidRPr="005B0FA2" w:rsidRDefault="004A7824" w:rsidP="00031EAB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Аналогово-цифровой вход (рабочий диапазон от 0 до 15в)</w:t>
                  </w:r>
                </w:p>
              </w:tc>
              <w:tc>
                <w:tcPr>
                  <w:tcW w:w="3260" w:type="dxa"/>
                </w:tcPr>
                <w:p w:rsidR="004A7824" w:rsidRPr="005B0FA2" w:rsidRDefault="004A7824" w:rsidP="00803AFC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 w:rsidRPr="005B0FA2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4A7824" w:rsidRPr="005B0FA2" w:rsidTr="0096064A">
              <w:tc>
                <w:tcPr>
                  <w:tcW w:w="3715" w:type="dxa"/>
                </w:tcPr>
                <w:p w:rsidR="004A7824" w:rsidRPr="005B0FA2" w:rsidRDefault="004A7824" w:rsidP="00031EAB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 xml:space="preserve">Цифровые входы общего назначения </w:t>
                  </w:r>
                  <w:r w:rsidR="003665A8"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br/>
                  </w: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(с функцией подсчета импульсов)</w:t>
                  </w:r>
                </w:p>
              </w:tc>
              <w:tc>
                <w:tcPr>
                  <w:tcW w:w="3260" w:type="dxa"/>
                </w:tcPr>
                <w:p w:rsidR="004A7824" w:rsidRPr="005B0FA2" w:rsidRDefault="00803AFC" w:rsidP="00803AFC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y</w:t>
                  </w:r>
                  <w:r w:rsidR="004A7824" w:rsidRPr="005B0FA2">
                    <w:rPr>
                      <w:sz w:val="22"/>
                      <w:szCs w:val="22"/>
                    </w:rPr>
                    <w:t>е менее 2</w:t>
                  </w:r>
                </w:p>
              </w:tc>
            </w:tr>
            <w:tr w:rsidR="004A7824" w:rsidRPr="005B0FA2" w:rsidTr="0096064A">
              <w:tc>
                <w:tcPr>
                  <w:tcW w:w="3715" w:type="dxa"/>
                </w:tcPr>
                <w:p w:rsidR="004A7824" w:rsidRPr="005B0FA2" w:rsidRDefault="004A7824" w:rsidP="00031EAB">
                  <w:pPr>
                    <w:pStyle w:val="aff1"/>
                    <w:spacing w:line="240" w:lineRule="exact"/>
                  </w:pPr>
                  <w:r w:rsidRPr="005B0FA2">
                    <w:t>Тип антенны GSM/UMTS</w:t>
                  </w:r>
                </w:p>
              </w:tc>
              <w:tc>
                <w:tcPr>
                  <w:tcW w:w="3260" w:type="dxa"/>
                </w:tcPr>
                <w:p w:rsidR="004A7824" w:rsidRPr="005B0FA2" w:rsidRDefault="004A7824" w:rsidP="00803AFC">
                  <w:pPr>
                    <w:pStyle w:val="aff1"/>
                    <w:spacing w:line="240" w:lineRule="exact"/>
                    <w:jc w:val="center"/>
                  </w:pPr>
                  <w:r w:rsidRPr="005B0FA2">
                    <w:t>Внутренняя</w:t>
                  </w:r>
                </w:p>
              </w:tc>
            </w:tr>
            <w:tr w:rsidR="004A7824" w:rsidRPr="005B0FA2" w:rsidTr="0096064A">
              <w:tc>
                <w:tcPr>
                  <w:tcW w:w="3715" w:type="dxa"/>
                </w:tcPr>
                <w:p w:rsidR="004A7824" w:rsidRPr="005B0FA2" w:rsidRDefault="004A7824" w:rsidP="00031EAB">
                  <w:pPr>
                    <w:spacing w:line="240" w:lineRule="exact"/>
                    <w:rPr>
                      <w:rFonts w:eastAsia="Verdana"/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sz w:val="22"/>
                      <w:szCs w:val="22"/>
                    </w:rPr>
                    <w:t>Поддерживаемые частотные диапазоны GSM</w:t>
                  </w:r>
                </w:p>
              </w:tc>
              <w:tc>
                <w:tcPr>
                  <w:tcW w:w="3260" w:type="dxa"/>
                </w:tcPr>
                <w:p w:rsidR="004A7824" w:rsidRPr="005B0FA2" w:rsidRDefault="004A7824" w:rsidP="00803AFC">
                  <w:pPr>
                    <w:spacing w:line="240" w:lineRule="exact"/>
                    <w:jc w:val="center"/>
                    <w:rPr>
                      <w:rFonts w:eastAsia="Verdana"/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sz w:val="22"/>
                      <w:szCs w:val="22"/>
                    </w:rPr>
                    <w:t>900/1800МГц</w:t>
                  </w:r>
                </w:p>
              </w:tc>
            </w:tr>
            <w:tr w:rsidR="004A7824" w:rsidRPr="005B0FA2" w:rsidTr="0096064A">
              <w:tc>
                <w:tcPr>
                  <w:tcW w:w="3715" w:type="dxa"/>
                </w:tcPr>
                <w:p w:rsidR="004A7824" w:rsidRPr="005B0FA2" w:rsidRDefault="004A7824" w:rsidP="00031EAB">
                  <w:pPr>
                    <w:spacing w:line="240" w:lineRule="exact"/>
                    <w:rPr>
                      <w:rFonts w:eastAsia="Verdana"/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sz w:val="22"/>
                      <w:szCs w:val="22"/>
                    </w:rPr>
                    <w:t>Поддерживаемые частотные диапазоны UMTS</w:t>
                  </w:r>
                </w:p>
              </w:tc>
              <w:tc>
                <w:tcPr>
                  <w:tcW w:w="3260" w:type="dxa"/>
                </w:tcPr>
                <w:p w:rsidR="004A7824" w:rsidRPr="005B0FA2" w:rsidRDefault="004A7824" w:rsidP="00803AFC">
                  <w:pPr>
                    <w:spacing w:line="240" w:lineRule="exact"/>
                    <w:jc w:val="center"/>
                    <w:rPr>
                      <w:rFonts w:eastAsia="Verdana"/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sz w:val="22"/>
                      <w:szCs w:val="22"/>
                    </w:rPr>
                    <w:t>900/2100 МГц</w:t>
                  </w:r>
                </w:p>
              </w:tc>
            </w:tr>
            <w:tr w:rsidR="004A7824" w:rsidRPr="005B0FA2" w:rsidTr="0096064A">
              <w:tc>
                <w:tcPr>
                  <w:tcW w:w="3715" w:type="dxa"/>
                </w:tcPr>
                <w:p w:rsidR="004A7824" w:rsidRPr="005B0FA2" w:rsidRDefault="004A7824" w:rsidP="00031EAB">
                  <w:pPr>
                    <w:tabs>
                      <w:tab w:val="left" w:pos="6663"/>
                    </w:tabs>
                    <w:spacing w:line="240" w:lineRule="exact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 xml:space="preserve">Встроенный </w:t>
                  </w:r>
                  <w:proofErr w:type="spellStart"/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sim</w:t>
                  </w:r>
                  <w:proofErr w:type="spellEnd"/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 xml:space="preserve"> чип с многопрофильным идентификационным модулем (устанавливается при производстве)  </w:t>
                  </w:r>
                </w:p>
              </w:tc>
              <w:tc>
                <w:tcPr>
                  <w:tcW w:w="3260" w:type="dxa"/>
                </w:tcPr>
                <w:p w:rsidR="004605D0" w:rsidRPr="00984B12" w:rsidRDefault="004605D0" w:rsidP="00803AFC">
                  <w:pPr>
                    <w:spacing w:line="240" w:lineRule="exact"/>
                    <w:jc w:val="center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</w:p>
                <w:p w:rsidR="004A7824" w:rsidRPr="005B0FA2" w:rsidRDefault="004A7824" w:rsidP="00803AFC">
                  <w:pPr>
                    <w:spacing w:line="240" w:lineRule="exact"/>
                    <w:jc w:val="center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2</w:t>
                  </w:r>
                </w:p>
              </w:tc>
            </w:tr>
            <w:tr w:rsidR="004A7824" w:rsidRPr="005B0FA2" w:rsidTr="0096064A">
              <w:tc>
                <w:tcPr>
                  <w:tcW w:w="3715" w:type="dxa"/>
                </w:tcPr>
                <w:p w:rsidR="004A7824" w:rsidRPr="005B0FA2" w:rsidRDefault="004A7824" w:rsidP="00031EAB">
                  <w:pPr>
                    <w:spacing w:line="240" w:lineRule="exact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 xml:space="preserve">Держатель для установки </w:t>
                  </w:r>
                  <w:proofErr w:type="spellStart"/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sim</w:t>
                  </w:r>
                  <w:proofErr w:type="spellEnd"/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 xml:space="preserve"> карты внешний</w:t>
                  </w:r>
                </w:p>
              </w:tc>
              <w:tc>
                <w:tcPr>
                  <w:tcW w:w="3260" w:type="dxa"/>
                </w:tcPr>
                <w:p w:rsidR="004A7824" w:rsidRPr="005B0FA2" w:rsidRDefault="004A7824" w:rsidP="00803AFC">
                  <w:pPr>
                    <w:spacing w:line="240" w:lineRule="exact"/>
                    <w:jc w:val="center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1</w:t>
                  </w:r>
                </w:p>
              </w:tc>
            </w:tr>
            <w:tr w:rsidR="004A7824" w:rsidRPr="005B0FA2" w:rsidTr="0096064A">
              <w:tc>
                <w:tcPr>
                  <w:tcW w:w="3715" w:type="dxa"/>
                </w:tcPr>
                <w:p w:rsidR="004A7824" w:rsidRPr="005B0FA2" w:rsidRDefault="004A7824" w:rsidP="00031EAB">
                  <w:pPr>
                    <w:spacing w:line="240" w:lineRule="exact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 xml:space="preserve">Держатель для установки </w:t>
                  </w:r>
                  <w:proofErr w:type="spellStart"/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sim</w:t>
                  </w:r>
                  <w:proofErr w:type="spellEnd"/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 xml:space="preserve"> карты внутренний</w:t>
                  </w:r>
                </w:p>
              </w:tc>
              <w:tc>
                <w:tcPr>
                  <w:tcW w:w="3260" w:type="dxa"/>
                </w:tcPr>
                <w:p w:rsidR="004A7824" w:rsidRPr="005B0FA2" w:rsidRDefault="004A7824" w:rsidP="00803AFC">
                  <w:pPr>
                    <w:spacing w:line="240" w:lineRule="exact"/>
                    <w:jc w:val="center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1</w:t>
                  </w:r>
                </w:p>
              </w:tc>
            </w:tr>
            <w:tr w:rsidR="004A7824" w:rsidRPr="005B0FA2" w:rsidTr="0096064A">
              <w:tc>
                <w:tcPr>
                  <w:tcW w:w="3715" w:type="dxa"/>
                </w:tcPr>
                <w:p w:rsidR="004A7824" w:rsidRPr="005B0FA2" w:rsidRDefault="004605D0" w:rsidP="004605D0">
                  <w:pPr>
                    <w:spacing w:line="240" w:lineRule="exact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Интерфейс для подключения внешних устройств</w:t>
                  </w:r>
                  <w:r w:rsidR="004A7824"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260" w:type="dxa"/>
                </w:tcPr>
                <w:p w:rsidR="004A7824" w:rsidRPr="005B0FA2" w:rsidRDefault="009D371A" w:rsidP="00803AFC">
                  <w:pPr>
                    <w:spacing w:line="240" w:lineRule="exact"/>
                    <w:jc w:val="center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RS</w:t>
                  </w:r>
                  <w:r w:rsidR="004605D0"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485</w:t>
                  </w:r>
                </w:p>
              </w:tc>
            </w:tr>
            <w:tr w:rsidR="004A7824" w:rsidRPr="005B0FA2" w:rsidTr="0096064A">
              <w:tc>
                <w:tcPr>
                  <w:tcW w:w="3715" w:type="dxa"/>
                </w:tcPr>
                <w:p w:rsidR="004A7824" w:rsidRPr="005B0FA2" w:rsidRDefault="004A7824" w:rsidP="009D371A">
                  <w:pPr>
                    <w:spacing w:line="240" w:lineRule="exact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П</w:t>
                  </w:r>
                  <w:r w:rsidR="009D371A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орт приема д</w:t>
                  </w: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анных сформированных согласно стандарту J1939 FMS через интерфейс CAN</w:t>
                  </w:r>
                </w:p>
              </w:tc>
              <w:tc>
                <w:tcPr>
                  <w:tcW w:w="3260" w:type="dxa"/>
                </w:tcPr>
                <w:p w:rsidR="009D371A" w:rsidRDefault="009D371A" w:rsidP="00803AFC">
                  <w:pPr>
                    <w:spacing w:line="240" w:lineRule="exact"/>
                    <w:jc w:val="center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</w:p>
                <w:p w:rsidR="004A7824" w:rsidRPr="005B0FA2" w:rsidRDefault="004A7824" w:rsidP="00803AFC">
                  <w:pPr>
                    <w:spacing w:line="240" w:lineRule="exact"/>
                    <w:jc w:val="center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1</w:t>
                  </w:r>
                </w:p>
              </w:tc>
            </w:tr>
            <w:tr w:rsidR="004A7824" w:rsidRPr="005B0FA2" w:rsidTr="0096064A">
              <w:tc>
                <w:tcPr>
                  <w:tcW w:w="3715" w:type="dxa"/>
                </w:tcPr>
                <w:p w:rsidR="004A7824" w:rsidRPr="005B0FA2" w:rsidRDefault="004605D0" w:rsidP="004605D0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Емкость в</w:t>
                  </w:r>
                  <w:r w:rsidR="004A7824" w:rsidRPr="005B0FA2">
                    <w:rPr>
                      <w:sz w:val="22"/>
                      <w:szCs w:val="22"/>
                    </w:rPr>
                    <w:t>строенн</w:t>
                  </w:r>
                  <w:r>
                    <w:rPr>
                      <w:sz w:val="22"/>
                      <w:szCs w:val="22"/>
                    </w:rPr>
                    <w:t>ой</w:t>
                  </w:r>
                  <w:r w:rsidR="004A7824" w:rsidRPr="005B0FA2">
                    <w:rPr>
                      <w:sz w:val="22"/>
                      <w:szCs w:val="22"/>
                    </w:rPr>
                    <w:t xml:space="preserve"> аккумуляторн</w:t>
                  </w:r>
                  <w:r>
                    <w:rPr>
                      <w:sz w:val="22"/>
                      <w:szCs w:val="22"/>
                    </w:rPr>
                    <w:t xml:space="preserve">ой </w:t>
                  </w:r>
                  <w:r w:rsidR="004A7824" w:rsidRPr="005B0FA2">
                    <w:rPr>
                      <w:sz w:val="22"/>
                      <w:szCs w:val="22"/>
                    </w:rPr>
                    <w:t>батаре</w:t>
                  </w:r>
                  <w:r>
                    <w:rPr>
                      <w:sz w:val="22"/>
                      <w:szCs w:val="22"/>
                    </w:rPr>
                    <w:t>и, мА (В)</w:t>
                  </w:r>
                </w:p>
              </w:tc>
              <w:tc>
                <w:tcPr>
                  <w:tcW w:w="3260" w:type="dxa"/>
                </w:tcPr>
                <w:p w:rsidR="004A7824" w:rsidRDefault="004A7824" w:rsidP="00803AFC">
                  <w:pPr>
                    <w:widowControl w:val="0"/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4605D0" w:rsidRPr="005B0FA2" w:rsidRDefault="004605D0" w:rsidP="00803AFC">
                  <w:pPr>
                    <w:widowControl w:val="0"/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1800 (3,7)</w:t>
                  </w:r>
                </w:p>
              </w:tc>
            </w:tr>
            <w:tr w:rsidR="004A7824" w:rsidRPr="005B0FA2" w:rsidTr="0096064A">
              <w:tc>
                <w:tcPr>
                  <w:tcW w:w="3715" w:type="dxa"/>
                </w:tcPr>
                <w:p w:rsidR="004A7824" w:rsidRPr="005B0FA2" w:rsidRDefault="004A7824" w:rsidP="00031EAB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Выходная мощность аудио усилителя, Вт</w:t>
                  </w:r>
                  <w:r w:rsidR="003665A8"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 xml:space="preserve"> </w:t>
                  </w: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(Ом)</w:t>
                  </w:r>
                </w:p>
              </w:tc>
              <w:tc>
                <w:tcPr>
                  <w:tcW w:w="3260" w:type="dxa"/>
                </w:tcPr>
                <w:p w:rsidR="004A7824" w:rsidRPr="005B0FA2" w:rsidRDefault="004A7824" w:rsidP="00803AFC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 w:rsidRPr="005B0FA2">
                    <w:rPr>
                      <w:sz w:val="22"/>
                      <w:szCs w:val="22"/>
                    </w:rPr>
                    <w:t>3</w:t>
                  </w:r>
                  <w:r w:rsidR="004605D0">
                    <w:rPr>
                      <w:sz w:val="22"/>
                      <w:szCs w:val="22"/>
                    </w:rPr>
                    <w:t xml:space="preserve"> </w:t>
                  </w:r>
                  <w:r w:rsidRPr="005B0FA2">
                    <w:rPr>
                      <w:sz w:val="22"/>
                      <w:szCs w:val="22"/>
                    </w:rPr>
                    <w:t>(4)</w:t>
                  </w:r>
                </w:p>
              </w:tc>
            </w:tr>
            <w:tr w:rsidR="004A7824" w:rsidRPr="005B0FA2" w:rsidTr="0096064A">
              <w:tc>
                <w:tcPr>
                  <w:tcW w:w="3715" w:type="dxa"/>
                </w:tcPr>
                <w:p w:rsidR="004A7824" w:rsidRPr="005B0FA2" w:rsidRDefault="004A7824" w:rsidP="00031EAB">
                  <w:pPr>
                    <w:tabs>
                      <w:tab w:val="left" w:pos="6663"/>
                    </w:tabs>
                    <w:spacing w:line="240" w:lineRule="exact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Диапазон изменения напряжения питания, при котором сохраняется работоспособность изделий, В</w:t>
                  </w:r>
                </w:p>
                <w:p w:rsidR="004A7824" w:rsidRPr="005B0FA2" w:rsidRDefault="004A7824" w:rsidP="00031EAB">
                  <w:pPr>
                    <w:tabs>
                      <w:tab w:val="left" w:pos="6663"/>
                    </w:tabs>
                    <w:spacing w:line="240" w:lineRule="exact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</w:tcPr>
                <w:p w:rsidR="00803AFC" w:rsidRPr="00984B12" w:rsidRDefault="00803AFC" w:rsidP="00803AFC">
                  <w:pPr>
                    <w:tabs>
                      <w:tab w:val="left" w:pos="6663"/>
                    </w:tabs>
                    <w:spacing w:line="240" w:lineRule="exact"/>
                    <w:jc w:val="center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</w:p>
                <w:p w:rsidR="004A7824" w:rsidRPr="005B0FA2" w:rsidRDefault="004A7824" w:rsidP="00803AFC">
                  <w:pPr>
                    <w:tabs>
                      <w:tab w:val="left" w:pos="6663"/>
                    </w:tabs>
                    <w:spacing w:line="240" w:lineRule="exact"/>
                    <w:jc w:val="center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10,8-35</w:t>
                  </w:r>
                </w:p>
              </w:tc>
            </w:tr>
            <w:tr w:rsidR="004A7824" w:rsidRPr="005B0FA2" w:rsidTr="0096064A">
              <w:tc>
                <w:tcPr>
                  <w:tcW w:w="3715" w:type="dxa"/>
                </w:tcPr>
                <w:p w:rsidR="004A7824" w:rsidRPr="005B0FA2" w:rsidRDefault="004A7824" w:rsidP="00031EAB">
                  <w:pPr>
                    <w:tabs>
                      <w:tab w:val="left" w:pos="6663"/>
                    </w:tabs>
                    <w:spacing w:line="240" w:lineRule="exact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Потребляемая мощность, Вт</w:t>
                  </w:r>
                </w:p>
              </w:tc>
              <w:tc>
                <w:tcPr>
                  <w:tcW w:w="3260" w:type="dxa"/>
                </w:tcPr>
                <w:p w:rsidR="004A7824" w:rsidRPr="005B0FA2" w:rsidRDefault="00803AFC" w:rsidP="00803AFC">
                  <w:pPr>
                    <w:tabs>
                      <w:tab w:val="left" w:pos="6663"/>
                    </w:tabs>
                    <w:spacing w:line="240" w:lineRule="exact"/>
                    <w:jc w:val="center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eastAsia="Verdana"/>
                      <w:bCs/>
                      <w:iCs/>
                      <w:sz w:val="22"/>
                      <w:szCs w:val="22"/>
                      <w:lang w:val="en-US"/>
                    </w:rPr>
                    <w:t xml:space="preserve">&lt; </w:t>
                  </w:r>
                  <w:r w:rsidR="004A7824"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 xml:space="preserve">4 </w:t>
                  </w:r>
                </w:p>
              </w:tc>
            </w:tr>
            <w:tr w:rsidR="004A7824" w:rsidRPr="005B0FA2" w:rsidTr="0096064A">
              <w:tc>
                <w:tcPr>
                  <w:tcW w:w="3715" w:type="dxa"/>
                </w:tcPr>
                <w:p w:rsidR="004A7824" w:rsidRPr="005B0FA2" w:rsidRDefault="004A7824" w:rsidP="00031EAB">
                  <w:pPr>
                    <w:tabs>
                      <w:tab w:val="left" w:pos="6663"/>
                    </w:tabs>
                    <w:spacing w:line="240" w:lineRule="exact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Диапазон рабочих температур, °С</w:t>
                  </w:r>
                </w:p>
              </w:tc>
              <w:tc>
                <w:tcPr>
                  <w:tcW w:w="3260" w:type="dxa"/>
                </w:tcPr>
                <w:p w:rsidR="004A7824" w:rsidRPr="005B0FA2" w:rsidRDefault="004A7824" w:rsidP="00803AFC">
                  <w:pPr>
                    <w:tabs>
                      <w:tab w:val="left" w:pos="6663"/>
                    </w:tabs>
                    <w:spacing w:line="240" w:lineRule="exact"/>
                    <w:jc w:val="center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от минус 40 до плюс 85</w:t>
                  </w:r>
                </w:p>
              </w:tc>
            </w:tr>
            <w:tr w:rsidR="004A7824" w:rsidRPr="005B0FA2" w:rsidTr="0096064A">
              <w:tc>
                <w:tcPr>
                  <w:tcW w:w="3715" w:type="dxa"/>
                </w:tcPr>
                <w:p w:rsidR="004A7824" w:rsidRPr="005B0FA2" w:rsidRDefault="004A7824" w:rsidP="00031EAB">
                  <w:pPr>
                    <w:tabs>
                      <w:tab w:val="left" w:pos="6663"/>
                    </w:tabs>
                    <w:spacing w:line="240" w:lineRule="exact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lastRenderedPageBreak/>
                    <w:t>Максимальная относительная влажность воздуха</w:t>
                  </w:r>
                </w:p>
              </w:tc>
              <w:tc>
                <w:tcPr>
                  <w:tcW w:w="3260" w:type="dxa"/>
                </w:tcPr>
                <w:p w:rsidR="004A7824" w:rsidRPr="005B0FA2" w:rsidRDefault="004A7824" w:rsidP="00803AFC">
                  <w:pPr>
                    <w:tabs>
                      <w:tab w:val="left" w:pos="6663"/>
                    </w:tabs>
                    <w:spacing w:line="240" w:lineRule="exact"/>
                    <w:jc w:val="center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93%</w:t>
                  </w:r>
                </w:p>
                <w:p w:rsidR="004A7824" w:rsidRPr="005B0FA2" w:rsidRDefault="004A7824" w:rsidP="00803AFC">
                  <w:pPr>
                    <w:tabs>
                      <w:tab w:val="left" w:pos="6663"/>
                    </w:tabs>
                    <w:spacing w:line="240" w:lineRule="exact"/>
                    <w:jc w:val="center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tr w:rsidR="004A7824" w:rsidRPr="005B0FA2" w:rsidTr="0096064A">
              <w:tc>
                <w:tcPr>
                  <w:tcW w:w="3715" w:type="dxa"/>
                </w:tcPr>
                <w:p w:rsidR="004A7824" w:rsidRPr="005B0FA2" w:rsidRDefault="004A7824" w:rsidP="00031EAB">
                  <w:pPr>
                    <w:tabs>
                      <w:tab w:val="left" w:pos="6663"/>
                    </w:tabs>
                    <w:spacing w:line="240" w:lineRule="exact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 xml:space="preserve">Диапазон предельных значений давления, мм </w:t>
                  </w:r>
                  <w:proofErr w:type="spellStart"/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рт.ст</w:t>
                  </w:r>
                  <w:proofErr w:type="spellEnd"/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260" w:type="dxa"/>
                </w:tcPr>
                <w:p w:rsidR="004A7824" w:rsidRPr="005B0FA2" w:rsidRDefault="004A7824" w:rsidP="00803AFC">
                  <w:pPr>
                    <w:tabs>
                      <w:tab w:val="left" w:pos="6663"/>
                    </w:tabs>
                    <w:spacing w:line="240" w:lineRule="exact"/>
                    <w:jc w:val="center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от 610 до 800</w:t>
                  </w:r>
                </w:p>
              </w:tc>
            </w:tr>
            <w:tr w:rsidR="009718FF" w:rsidRPr="005B0FA2" w:rsidTr="0096064A">
              <w:tc>
                <w:tcPr>
                  <w:tcW w:w="3715" w:type="dxa"/>
                </w:tcPr>
                <w:p w:rsidR="009718FF" w:rsidRPr="005B0FA2" w:rsidRDefault="009718FF" w:rsidP="00031EAB">
                  <w:pPr>
                    <w:tabs>
                      <w:tab w:val="left" w:pos="6663"/>
                    </w:tabs>
                    <w:spacing w:line="240" w:lineRule="exact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Устойчивость к воздействию вибрационных нагрузок с параметрами, не хуже:</w:t>
                  </w:r>
                </w:p>
              </w:tc>
              <w:tc>
                <w:tcPr>
                  <w:tcW w:w="3260" w:type="dxa"/>
                </w:tcPr>
                <w:p w:rsidR="009718FF" w:rsidRPr="005B0FA2" w:rsidRDefault="009718FF" w:rsidP="00803AFC">
                  <w:pPr>
                    <w:tabs>
                      <w:tab w:val="left" w:pos="6663"/>
                    </w:tabs>
                    <w:spacing w:line="240" w:lineRule="exact"/>
                    <w:jc w:val="center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 xml:space="preserve">Частота вибрации  10-70 Гц с амплитудой </w:t>
                  </w:r>
                  <w:proofErr w:type="spellStart"/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виброускорения</w:t>
                  </w:r>
                  <w:proofErr w:type="spellEnd"/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 xml:space="preserve"> до 39,2 м/с² (4g).</w:t>
                  </w:r>
                </w:p>
                <w:p w:rsidR="009718FF" w:rsidRPr="005B0FA2" w:rsidRDefault="009718FF" w:rsidP="00803AFC">
                  <w:pPr>
                    <w:tabs>
                      <w:tab w:val="left" w:pos="6663"/>
                    </w:tabs>
                    <w:spacing w:line="240" w:lineRule="exact"/>
                    <w:jc w:val="center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tr w:rsidR="009718FF" w:rsidRPr="005B0FA2" w:rsidTr="0096064A">
              <w:tc>
                <w:tcPr>
                  <w:tcW w:w="3715" w:type="dxa"/>
                </w:tcPr>
                <w:p w:rsidR="009718FF" w:rsidRPr="005B0FA2" w:rsidRDefault="009718FF" w:rsidP="00031EAB">
                  <w:pPr>
                    <w:tabs>
                      <w:tab w:val="left" w:pos="6663"/>
                    </w:tabs>
                    <w:spacing w:line="240" w:lineRule="exact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Устойчивость к воздействию ударных нагрузок с параметрами, не хуже:</w:t>
                  </w:r>
                </w:p>
              </w:tc>
              <w:tc>
                <w:tcPr>
                  <w:tcW w:w="3260" w:type="dxa"/>
                </w:tcPr>
                <w:p w:rsidR="009718FF" w:rsidRPr="005B0FA2" w:rsidRDefault="009718FF" w:rsidP="00803AFC">
                  <w:pPr>
                    <w:tabs>
                      <w:tab w:val="left" w:pos="6663"/>
                    </w:tabs>
                    <w:spacing w:line="240" w:lineRule="exact"/>
                    <w:jc w:val="center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 xml:space="preserve">Одиночного механического удара с пиковым ударным ускорением  до 735 м/с² (75g) и длительностью ударного импульса от 1 до 5 </w:t>
                  </w:r>
                  <w:proofErr w:type="spellStart"/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мс</w:t>
                  </w:r>
                  <w:proofErr w:type="spellEnd"/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.</w:t>
                  </w:r>
                </w:p>
                <w:p w:rsidR="009718FF" w:rsidRPr="005B0FA2" w:rsidRDefault="009718FF" w:rsidP="00803AFC">
                  <w:pPr>
                    <w:tabs>
                      <w:tab w:val="left" w:pos="6663"/>
                    </w:tabs>
                    <w:spacing w:line="240" w:lineRule="exact"/>
                    <w:jc w:val="center"/>
                    <w:rPr>
                      <w:rFonts w:eastAsia="Verdana"/>
                      <w:bCs/>
                      <w:iCs/>
                      <w:sz w:val="22"/>
                      <w:szCs w:val="22"/>
                    </w:rPr>
                  </w:pPr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 xml:space="preserve">Многократных механических ударов с пиковым ударным ускорением  до 98 м/с² (10g) и длительностью ударного импульса от 10 </w:t>
                  </w:r>
                  <w:proofErr w:type="spellStart"/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мс</w:t>
                  </w:r>
                  <w:proofErr w:type="spellEnd"/>
                  <w:r w:rsidRPr="005B0FA2">
                    <w:rPr>
                      <w:rFonts w:eastAsia="Verdana"/>
                      <w:bCs/>
                      <w:iCs/>
                      <w:sz w:val="22"/>
                      <w:szCs w:val="22"/>
                    </w:rPr>
                    <w:t>.</w:t>
                  </w:r>
                </w:p>
              </w:tc>
            </w:tr>
            <w:tr w:rsidR="009718FF" w:rsidRPr="005B0FA2" w:rsidTr="0096064A">
              <w:tc>
                <w:tcPr>
                  <w:tcW w:w="3715" w:type="dxa"/>
                </w:tcPr>
                <w:p w:rsidR="009718FF" w:rsidRPr="005B0FA2" w:rsidRDefault="009718FF" w:rsidP="00031EAB">
                  <w:pPr>
                    <w:pStyle w:val="aff1"/>
                    <w:spacing w:line="240" w:lineRule="exact"/>
                  </w:pPr>
                  <w:r w:rsidRPr="005B0FA2">
                    <w:t>Надежность (гамма-процентная наработка до отказа/вероятность безотказной работы), ч</w:t>
                  </w:r>
                </w:p>
                <w:p w:rsidR="009718FF" w:rsidRPr="005B0FA2" w:rsidRDefault="009718FF" w:rsidP="00031EAB">
                  <w:pPr>
                    <w:pStyle w:val="aff1"/>
                    <w:spacing w:line="240" w:lineRule="exact"/>
                  </w:pPr>
                </w:p>
              </w:tc>
              <w:tc>
                <w:tcPr>
                  <w:tcW w:w="3260" w:type="dxa"/>
                </w:tcPr>
                <w:p w:rsidR="00803AFC" w:rsidRPr="00984B12" w:rsidRDefault="00803AFC" w:rsidP="00803AFC">
                  <w:pPr>
                    <w:pStyle w:val="aff1"/>
                    <w:spacing w:line="240" w:lineRule="exact"/>
                    <w:jc w:val="center"/>
                  </w:pPr>
                </w:p>
                <w:p w:rsidR="009718FF" w:rsidRPr="005B0FA2" w:rsidRDefault="009718FF" w:rsidP="00803AFC">
                  <w:pPr>
                    <w:pStyle w:val="aff1"/>
                    <w:spacing w:line="240" w:lineRule="exact"/>
                    <w:jc w:val="center"/>
                  </w:pPr>
                  <w:r w:rsidRPr="005B0FA2">
                    <w:t>10000</w:t>
                  </w:r>
                </w:p>
                <w:p w:rsidR="009718FF" w:rsidRPr="005B0FA2" w:rsidRDefault="009718FF" w:rsidP="00803AFC">
                  <w:pPr>
                    <w:pStyle w:val="aff1"/>
                    <w:spacing w:line="240" w:lineRule="exact"/>
                    <w:jc w:val="center"/>
                  </w:pPr>
                </w:p>
                <w:p w:rsidR="009718FF" w:rsidRPr="005B0FA2" w:rsidRDefault="009718FF" w:rsidP="00803AFC">
                  <w:pPr>
                    <w:pStyle w:val="aff1"/>
                    <w:spacing w:line="240" w:lineRule="exact"/>
                    <w:jc w:val="center"/>
                  </w:pPr>
                </w:p>
              </w:tc>
            </w:tr>
            <w:tr w:rsidR="009718FF" w:rsidRPr="005B0FA2" w:rsidTr="0096064A">
              <w:tc>
                <w:tcPr>
                  <w:tcW w:w="3715" w:type="dxa"/>
                </w:tcPr>
                <w:p w:rsidR="009718FF" w:rsidRPr="005B0FA2" w:rsidRDefault="009718FF" w:rsidP="00031EAB">
                  <w:pPr>
                    <w:pStyle w:val="aff1"/>
                    <w:spacing w:line="240" w:lineRule="exact"/>
                  </w:pPr>
                  <w:r w:rsidRPr="005B0FA2">
                    <w:t>Срок службы не менее</w:t>
                  </w:r>
                </w:p>
              </w:tc>
              <w:tc>
                <w:tcPr>
                  <w:tcW w:w="3260" w:type="dxa"/>
                </w:tcPr>
                <w:p w:rsidR="009718FF" w:rsidRPr="005B0FA2" w:rsidRDefault="009718FF" w:rsidP="00803AFC">
                  <w:pPr>
                    <w:pStyle w:val="aff1"/>
                    <w:spacing w:line="240" w:lineRule="exact"/>
                    <w:jc w:val="center"/>
                  </w:pPr>
                  <w:r w:rsidRPr="005B0FA2">
                    <w:t>5 лет</w:t>
                  </w:r>
                </w:p>
              </w:tc>
            </w:tr>
          </w:tbl>
          <w:p w:rsidR="00F123A7" w:rsidRPr="00295FFE" w:rsidRDefault="00F123A7" w:rsidP="00F123A7">
            <w:pPr>
              <w:pStyle w:val="214"/>
              <w:jc w:val="left"/>
              <w:rPr>
                <w:rFonts w:eastAsia="Batang"/>
                <w:color w:val="auto"/>
                <w:sz w:val="22"/>
                <w:szCs w:val="22"/>
                <w:lang w:eastAsia="ko-KR"/>
              </w:rPr>
            </w:pPr>
          </w:p>
        </w:tc>
      </w:tr>
      <w:tr w:rsidR="009F57F2" w:rsidRPr="00295FFE" w:rsidTr="00634F75">
        <w:tc>
          <w:tcPr>
            <w:tcW w:w="7230" w:type="dxa"/>
          </w:tcPr>
          <w:p w:rsidR="009718FF" w:rsidRDefault="009718FF" w:rsidP="00FE3A2B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9F57F2" w:rsidRDefault="009F57F2" w:rsidP="00FE3A2B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95FFE">
              <w:rPr>
                <w:rFonts w:eastAsia="Calibri"/>
                <w:b/>
                <w:sz w:val="22"/>
                <w:szCs w:val="22"/>
              </w:rPr>
              <w:t>КОМПЛЕКТНОСТЬ</w:t>
            </w:r>
          </w:p>
          <w:p w:rsidR="00295FFE" w:rsidRPr="00295FFE" w:rsidRDefault="00295FFE" w:rsidP="00FE3A2B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tbl>
            <w:tblPr>
              <w:tblW w:w="7179" w:type="dxa"/>
              <w:jc w:val="center"/>
              <w:tblInd w:w="188" w:type="dxa"/>
              <w:tblLayout w:type="fixed"/>
              <w:tblLook w:val="04A0" w:firstRow="1" w:lastRow="0" w:firstColumn="1" w:lastColumn="0" w:noHBand="0" w:noVBand="1"/>
            </w:tblPr>
            <w:tblGrid>
              <w:gridCol w:w="613"/>
              <w:gridCol w:w="4037"/>
              <w:gridCol w:w="2529"/>
            </w:tblGrid>
            <w:tr w:rsidR="009F57F2" w:rsidRPr="00295FFE" w:rsidTr="000D06C5">
              <w:trPr>
                <w:trHeight w:val="289"/>
                <w:jc w:val="center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9F57F2" w:rsidP="000D06C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9F57F2" w:rsidP="000D06C5">
                  <w:pPr>
                    <w:rPr>
                      <w:sz w:val="22"/>
                      <w:szCs w:val="22"/>
                    </w:rPr>
                  </w:pPr>
                  <w:r w:rsidRPr="00295FFE">
                    <w:rPr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9F57F2" w:rsidP="000D06C5">
                  <w:pPr>
                    <w:rPr>
                      <w:sz w:val="22"/>
                      <w:szCs w:val="22"/>
                    </w:rPr>
                  </w:pPr>
                  <w:r w:rsidRPr="00295FFE">
                    <w:rPr>
                      <w:sz w:val="22"/>
                      <w:szCs w:val="22"/>
                    </w:rPr>
                    <w:t xml:space="preserve">Количество, </w:t>
                  </w:r>
                  <w:proofErr w:type="spellStart"/>
                  <w:r w:rsidRPr="00295FFE">
                    <w:rPr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</w:tr>
            <w:tr w:rsidR="009F57F2" w:rsidRPr="00295FFE" w:rsidTr="000D06C5">
              <w:trPr>
                <w:trHeight w:val="300"/>
                <w:jc w:val="center"/>
              </w:trPr>
              <w:tc>
                <w:tcPr>
                  <w:tcW w:w="6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9F57F2" w:rsidP="000D06C5">
                  <w:pPr>
                    <w:rPr>
                      <w:sz w:val="22"/>
                      <w:szCs w:val="22"/>
                    </w:rPr>
                  </w:pPr>
                  <w:r w:rsidRPr="00295FFE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9718FF" w:rsidP="000D06C5">
                  <w:pPr>
                    <w:rPr>
                      <w:bCs/>
                      <w:iCs/>
                      <w:sz w:val="22"/>
                      <w:szCs w:val="22"/>
                    </w:rPr>
                  </w:pPr>
                  <w:r w:rsidRPr="00295FFE">
                    <w:rPr>
                      <w:bCs/>
                      <w:iCs/>
                      <w:sz w:val="22"/>
                      <w:szCs w:val="22"/>
                    </w:rPr>
                    <w:t>Телекоммуникационный блок</w:t>
                  </w:r>
                  <w:r w:rsidR="009F57F2" w:rsidRPr="00295FFE">
                    <w:rPr>
                      <w:bCs/>
                      <w:i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9F57F2" w:rsidP="00803AFC">
                  <w:pPr>
                    <w:jc w:val="center"/>
                    <w:rPr>
                      <w:bCs/>
                      <w:iCs/>
                      <w:sz w:val="22"/>
                      <w:szCs w:val="22"/>
                    </w:rPr>
                  </w:pPr>
                  <w:r w:rsidRPr="00295FFE">
                    <w:rPr>
                      <w:bCs/>
                      <w:iCs/>
                      <w:sz w:val="22"/>
                      <w:szCs w:val="22"/>
                    </w:rPr>
                    <w:t>1</w:t>
                  </w:r>
                </w:p>
              </w:tc>
            </w:tr>
            <w:tr w:rsidR="009F57F2" w:rsidRPr="00295FFE" w:rsidTr="000D06C5">
              <w:trPr>
                <w:trHeight w:val="300"/>
                <w:jc w:val="center"/>
              </w:trPr>
              <w:tc>
                <w:tcPr>
                  <w:tcW w:w="6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9F57F2" w:rsidP="000D06C5">
                  <w:pPr>
                    <w:rPr>
                      <w:sz w:val="22"/>
                      <w:szCs w:val="22"/>
                    </w:rPr>
                  </w:pPr>
                  <w:r w:rsidRPr="00295FFE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9F57F2" w:rsidP="000D06C5">
                  <w:pPr>
                    <w:rPr>
                      <w:bCs/>
                      <w:iCs/>
                      <w:sz w:val="22"/>
                      <w:szCs w:val="22"/>
                    </w:rPr>
                  </w:pPr>
                  <w:r w:rsidRPr="00295FFE">
                    <w:rPr>
                      <w:bCs/>
                      <w:iCs/>
                      <w:sz w:val="22"/>
                      <w:szCs w:val="22"/>
                    </w:rPr>
                    <w:t>Внешняя антенна GPS/ГЛОНАСС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9F57F2" w:rsidP="00803AFC">
                  <w:pPr>
                    <w:jc w:val="center"/>
                    <w:rPr>
                      <w:bCs/>
                      <w:iCs/>
                      <w:sz w:val="22"/>
                      <w:szCs w:val="22"/>
                    </w:rPr>
                  </w:pPr>
                  <w:r w:rsidRPr="00295FFE">
                    <w:rPr>
                      <w:bCs/>
                      <w:iCs/>
                      <w:sz w:val="22"/>
                      <w:szCs w:val="22"/>
                    </w:rPr>
                    <w:t>1</w:t>
                  </w:r>
                </w:p>
              </w:tc>
            </w:tr>
            <w:tr w:rsidR="009F57F2" w:rsidRPr="00295FFE" w:rsidTr="000D06C5">
              <w:trPr>
                <w:trHeight w:val="300"/>
                <w:jc w:val="center"/>
              </w:trPr>
              <w:tc>
                <w:tcPr>
                  <w:tcW w:w="6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9F57F2" w:rsidP="000D06C5">
                  <w:pPr>
                    <w:rPr>
                      <w:sz w:val="22"/>
                      <w:szCs w:val="22"/>
                    </w:rPr>
                  </w:pPr>
                  <w:r w:rsidRPr="00295FFE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9F57F2" w:rsidP="000D06C5">
                  <w:pPr>
                    <w:rPr>
                      <w:bCs/>
                      <w:iCs/>
                      <w:sz w:val="22"/>
                      <w:szCs w:val="22"/>
                    </w:rPr>
                  </w:pPr>
                  <w:r w:rsidRPr="00295FFE">
                    <w:rPr>
                      <w:bCs/>
                      <w:iCs/>
                      <w:sz w:val="22"/>
                      <w:szCs w:val="22"/>
                    </w:rPr>
                    <w:t xml:space="preserve">Блок интерфейса пользователя 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9F57F2" w:rsidP="00803AFC">
                  <w:pPr>
                    <w:jc w:val="center"/>
                    <w:rPr>
                      <w:bCs/>
                      <w:iCs/>
                      <w:sz w:val="22"/>
                      <w:szCs w:val="22"/>
                    </w:rPr>
                  </w:pPr>
                  <w:r w:rsidRPr="00295FFE">
                    <w:rPr>
                      <w:bCs/>
                      <w:iCs/>
                      <w:sz w:val="22"/>
                      <w:szCs w:val="22"/>
                    </w:rPr>
                    <w:t>1</w:t>
                  </w:r>
                </w:p>
              </w:tc>
            </w:tr>
            <w:tr w:rsidR="009F57F2" w:rsidRPr="00295FFE" w:rsidTr="000D06C5">
              <w:trPr>
                <w:trHeight w:val="251"/>
                <w:jc w:val="center"/>
              </w:trPr>
              <w:tc>
                <w:tcPr>
                  <w:tcW w:w="6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9F57F2" w:rsidP="000D06C5">
                  <w:pPr>
                    <w:rPr>
                      <w:sz w:val="22"/>
                      <w:szCs w:val="22"/>
                    </w:rPr>
                  </w:pPr>
                  <w:r w:rsidRPr="00295FFE">
                    <w:rPr>
                      <w:sz w:val="22"/>
                      <w:szCs w:val="22"/>
                    </w:rPr>
                    <w:t>4</w:t>
                  </w:r>
                </w:p>
                <w:p w:rsidR="009F57F2" w:rsidRPr="00295FFE" w:rsidRDefault="009F57F2" w:rsidP="000D06C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F772B8" w:rsidP="000D06C5">
                  <w:pPr>
                    <w:rPr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bCs/>
                      <w:iCs/>
                      <w:sz w:val="22"/>
                      <w:szCs w:val="22"/>
                    </w:rPr>
                    <w:t>Громкоговоритель</w:t>
                  </w:r>
                  <w:r w:rsidR="009F57F2" w:rsidRPr="00295FFE">
                    <w:rPr>
                      <w:bCs/>
                      <w:iCs/>
                      <w:sz w:val="22"/>
                      <w:szCs w:val="22"/>
                    </w:rPr>
                    <w:t xml:space="preserve"> </w:t>
                  </w:r>
                  <w:r w:rsidR="00D457EE">
                    <w:rPr>
                      <w:bCs/>
                      <w:iCs/>
                      <w:sz w:val="22"/>
                      <w:szCs w:val="22"/>
                    </w:rPr>
                    <w:t>(1 тип)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9F57F2" w:rsidP="00803AFC">
                  <w:pPr>
                    <w:jc w:val="center"/>
                    <w:rPr>
                      <w:bCs/>
                      <w:iCs/>
                      <w:sz w:val="22"/>
                      <w:szCs w:val="22"/>
                    </w:rPr>
                  </w:pPr>
                  <w:r w:rsidRPr="00295FFE">
                    <w:rPr>
                      <w:bCs/>
                      <w:iCs/>
                      <w:sz w:val="22"/>
                      <w:szCs w:val="22"/>
                    </w:rPr>
                    <w:t>1</w:t>
                  </w:r>
                </w:p>
              </w:tc>
            </w:tr>
            <w:tr w:rsidR="009F57F2" w:rsidRPr="00295FFE" w:rsidTr="000D06C5">
              <w:trPr>
                <w:trHeight w:val="300"/>
                <w:jc w:val="center"/>
              </w:trPr>
              <w:tc>
                <w:tcPr>
                  <w:tcW w:w="6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9F57F2" w:rsidP="000D06C5">
                  <w:pPr>
                    <w:rPr>
                      <w:sz w:val="22"/>
                      <w:szCs w:val="22"/>
                    </w:rPr>
                  </w:pPr>
                  <w:r w:rsidRPr="00295FFE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9F57F2" w:rsidP="000D06C5">
                  <w:pPr>
                    <w:rPr>
                      <w:bCs/>
                      <w:iCs/>
                      <w:sz w:val="22"/>
                      <w:szCs w:val="22"/>
                    </w:rPr>
                  </w:pPr>
                  <w:r w:rsidRPr="00295FFE">
                    <w:rPr>
                      <w:bCs/>
                      <w:iCs/>
                      <w:sz w:val="22"/>
                      <w:szCs w:val="22"/>
                    </w:rPr>
                    <w:t xml:space="preserve">Жгут проводов            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9F57F2" w:rsidP="00803AFC">
                  <w:pPr>
                    <w:jc w:val="center"/>
                    <w:rPr>
                      <w:bCs/>
                      <w:iCs/>
                      <w:sz w:val="22"/>
                      <w:szCs w:val="22"/>
                    </w:rPr>
                  </w:pPr>
                  <w:r w:rsidRPr="00295FFE">
                    <w:rPr>
                      <w:bCs/>
                      <w:iCs/>
                      <w:sz w:val="22"/>
                      <w:szCs w:val="22"/>
                    </w:rPr>
                    <w:t>1</w:t>
                  </w:r>
                </w:p>
              </w:tc>
            </w:tr>
            <w:tr w:rsidR="009F57F2" w:rsidRPr="00295FFE" w:rsidTr="000D06C5">
              <w:trPr>
                <w:trHeight w:val="300"/>
                <w:jc w:val="center"/>
              </w:trPr>
              <w:tc>
                <w:tcPr>
                  <w:tcW w:w="6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9F57F2" w:rsidP="000D06C5">
                  <w:pPr>
                    <w:rPr>
                      <w:sz w:val="22"/>
                      <w:szCs w:val="22"/>
                    </w:rPr>
                  </w:pPr>
                  <w:r w:rsidRPr="00295FFE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9F57F2" w:rsidP="000D06C5">
                  <w:pPr>
                    <w:rPr>
                      <w:bCs/>
                      <w:iCs/>
                      <w:sz w:val="22"/>
                      <w:szCs w:val="22"/>
                    </w:rPr>
                  </w:pPr>
                  <w:r w:rsidRPr="00295FFE">
                    <w:rPr>
                      <w:bCs/>
                      <w:iCs/>
                      <w:sz w:val="22"/>
                      <w:szCs w:val="22"/>
                    </w:rPr>
                    <w:t xml:space="preserve">Батарея автономного питания        </w:t>
                  </w: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9F57F2" w:rsidP="00803AFC">
                  <w:pPr>
                    <w:jc w:val="center"/>
                    <w:rPr>
                      <w:bCs/>
                      <w:iCs/>
                      <w:sz w:val="22"/>
                      <w:szCs w:val="22"/>
                    </w:rPr>
                  </w:pPr>
                  <w:r w:rsidRPr="00295FFE">
                    <w:rPr>
                      <w:bCs/>
                      <w:iCs/>
                      <w:sz w:val="22"/>
                      <w:szCs w:val="22"/>
                    </w:rPr>
                    <w:t>1</w:t>
                  </w:r>
                </w:p>
              </w:tc>
            </w:tr>
            <w:tr w:rsidR="009F57F2" w:rsidRPr="00295FFE" w:rsidTr="000D06C5">
              <w:trPr>
                <w:trHeight w:val="300"/>
                <w:jc w:val="center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9F57F2" w:rsidP="000D06C5">
                  <w:pPr>
                    <w:rPr>
                      <w:sz w:val="22"/>
                      <w:szCs w:val="22"/>
                    </w:rPr>
                  </w:pPr>
                  <w:r w:rsidRPr="00295FFE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9F57F2" w:rsidP="000D06C5">
                  <w:pPr>
                    <w:rPr>
                      <w:sz w:val="22"/>
                      <w:szCs w:val="22"/>
                    </w:rPr>
                  </w:pPr>
                  <w:r w:rsidRPr="00295FFE">
                    <w:rPr>
                      <w:sz w:val="22"/>
                      <w:szCs w:val="22"/>
                    </w:rPr>
                    <w:t>Паспорт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9F57F2" w:rsidP="00803AFC">
                  <w:pPr>
                    <w:jc w:val="center"/>
                    <w:rPr>
                      <w:bCs/>
                      <w:iCs/>
                      <w:sz w:val="22"/>
                      <w:szCs w:val="22"/>
                    </w:rPr>
                  </w:pPr>
                  <w:r w:rsidRPr="00295FFE">
                    <w:rPr>
                      <w:bCs/>
                      <w:iCs/>
                      <w:sz w:val="22"/>
                      <w:szCs w:val="22"/>
                    </w:rPr>
                    <w:t>1</w:t>
                  </w:r>
                </w:p>
              </w:tc>
            </w:tr>
            <w:tr w:rsidR="009F57F2" w:rsidRPr="00295FFE" w:rsidTr="000D06C5">
              <w:trPr>
                <w:trHeight w:val="300"/>
                <w:jc w:val="center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9F57F2" w:rsidP="000D06C5">
                  <w:pPr>
                    <w:rPr>
                      <w:sz w:val="22"/>
                      <w:szCs w:val="22"/>
                    </w:rPr>
                  </w:pPr>
                  <w:r w:rsidRPr="00295FFE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9F57F2" w:rsidP="000D06C5">
                  <w:pPr>
                    <w:rPr>
                      <w:sz w:val="22"/>
                      <w:szCs w:val="22"/>
                    </w:rPr>
                  </w:pPr>
                  <w:r w:rsidRPr="00295FFE">
                    <w:rPr>
                      <w:sz w:val="22"/>
                      <w:szCs w:val="22"/>
                    </w:rPr>
                    <w:t>Упаковка (</w:t>
                  </w:r>
                  <w:proofErr w:type="spellStart"/>
                  <w:r w:rsidRPr="00295FFE">
                    <w:rPr>
                      <w:sz w:val="22"/>
                      <w:szCs w:val="22"/>
                    </w:rPr>
                    <w:t>гофрокартон</w:t>
                  </w:r>
                  <w:proofErr w:type="spellEnd"/>
                  <w:r w:rsidRPr="00295FF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57F2" w:rsidRPr="00295FFE" w:rsidRDefault="009F57F2" w:rsidP="00803AFC">
                  <w:pPr>
                    <w:jc w:val="center"/>
                    <w:rPr>
                      <w:bCs/>
                      <w:iCs/>
                      <w:sz w:val="22"/>
                      <w:szCs w:val="22"/>
                    </w:rPr>
                  </w:pPr>
                  <w:r w:rsidRPr="00295FFE">
                    <w:rPr>
                      <w:bCs/>
                      <w:iCs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9F57F2" w:rsidRPr="00295FFE" w:rsidRDefault="009F57F2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9F57F2" w:rsidRPr="00295FFE" w:rsidTr="00634F75">
        <w:tc>
          <w:tcPr>
            <w:tcW w:w="7230" w:type="dxa"/>
          </w:tcPr>
          <w:p w:rsidR="00295FFE" w:rsidRDefault="00295FFE" w:rsidP="006F0031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D457EE" w:rsidRDefault="00D457EE" w:rsidP="006F0031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9F57F2" w:rsidRDefault="009F57F2" w:rsidP="006F0031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95FFE">
              <w:rPr>
                <w:rFonts w:eastAsia="Calibri"/>
                <w:b/>
                <w:sz w:val="22"/>
                <w:szCs w:val="22"/>
              </w:rPr>
              <w:t>СВЕДЕНИЯ ОБ УТИЛИЗАЦИИ</w:t>
            </w:r>
          </w:p>
          <w:p w:rsidR="00031EAB" w:rsidRPr="00295FFE" w:rsidRDefault="00031EAB" w:rsidP="006F0031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F57F2" w:rsidRPr="00295FFE" w:rsidTr="00634F75">
        <w:tc>
          <w:tcPr>
            <w:tcW w:w="7230" w:type="dxa"/>
          </w:tcPr>
          <w:p w:rsidR="009F57F2" w:rsidRPr="00295FFE" w:rsidRDefault="009F57F2" w:rsidP="00F24FF6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295FFE">
              <w:rPr>
                <w:rFonts w:eastAsia="Calibri"/>
                <w:sz w:val="22"/>
                <w:szCs w:val="22"/>
              </w:rPr>
              <w:t>Пластмассы, используемые в изделии, рекомендуется распределить по сортам и сдать в пункте приема вторсырья.</w:t>
            </w:r>
            <w:r w:rsidRPr="00295FFE">
              <w:rPr>
                <w:sz w:val="22"/>
                <w:szCs w:val="22"/>
              </w:rPr>
              <w:t xml:space="preserve"> </w:t>
            </w:r>
            <w:r w:rsidRPr="00295FFE">
              <w:rPr>
                <w:rFonts w:eastAsia="Calibri"/>
                <w:sz w:val="22"/>
                <w:szCs w:val="22"/>
              </w:rPr>
              <w:t>Электрические и электронные компоненты следует утилизировать в соответствии с Директивой ЕС «Об отходах электрического и электронного оборудования 2002/96/EC-WEEE».</w:t>
            </w:r>
          </w:p>
        </w:tc>
      </w:tr>
    </w:tbl>
    <w:p w:rsidR="00295FFE" w:rsidRDefault="00295FFE" w:rsidP="00FE3A2B">
      <w:pPr>
        <w:widowControl w:val="0"/>
        <w:jc w:val="center"/>
        <w:rPr>
          <w:rFonts w:eastAsia="Calibri"/>
          <w:b/>
          <w:sz w:val="22"/>
          <w:szCs w:val="22"/>
        </w:rPr>
      </w:pPr>
    </w:p>
    <w:p w:rsidR="00634F75" w:rsidRDefault="00634F75" w:rsidP="00FE3A2B">
      <w:pPr>
        <w:widowControl w:val="0"/>
        <w:jc w:val="center"/>
        <w:rPr>
          <w:rFonts w:eastAsia="Calibri"/>
          <w:b/>
          <w:sz w:val="22"/>
          <w:szCs w:val="22"/>
        </w:rPr>
      </w:pPr>
      <w:r w:rsidRPr="00295FFE">
        <w:rPr>
          <w:rFonts w:eastAsia="Calibri"/>
          <w:b/>
          <w:sz w:val="22"/>
          <w:szCs w:val="22"/>
        </w:rPr>
        <w:t>УСЛОВИЯ  ПРЕДОСТАВЛЕНИЯ  ГАРАНТИИ</w:t>
      </w:r>
    </w:p>
    <w:p w:rsidR="00295FFE" w:rsidRPr="00295FFE" w:rsidRDefault="00295FFE" w:rsidP="00FE3A2B">
      <w:pPr>
        <w:widowControl w:val="0"/>
        <w:jc w:val="center"/>
        <w:rPr>
          <w:rFonts w:eastAsia="Calibri"/>
          <w:b/>
          <w:sz w:val="22"/>
          <w:szCs w:val="22"/>
        </w:rPr>
      </w:pPr>
    </w:p>
    <w:p w:rsidR="00634F75" w:rsidRPr="00295FFE" w:rsidRDefault="00634F75" w:rsidP="00634F75">
      <w:pPr>
        <w:jc w:val="both"/>
        <w:rPr>
          <w:sz w:val="22"/>
          <w:szCs w:val="22"/>
        </w:rPr>
      </w:pPr>
      <w:r w:rsidRPr="00295FFE">
        <w:rPr>
          <w:sz w:val="22"/>
          <w:szCs w:val="22"/>
        </w:rPr>
        <w:t>Гарантийный срок обслуживания оборудования 1</w:t>
      </w:r>
      <w:r w:rsidR="00FE3A2B" w:rsidRPr="00295FFE">
        <w:rPr>
          <w:sz w:val="22"/>
          <w:szCs w:val="22"/>
        </w:rPr>
        <w:t>2</w:t>
      </w:r>
      <w:r w:rsidRPr="00295FFE">
        <w:rPr>
          <w:sz w:val="22"/>
          <w:szCs w:val="22"/>
        </w:rPr>
        <w:t xml:space="preserve"> месяцев с даты продажи оборудования. В течение гарантийного срока покупатель имеет право на осуществление бесплатного гарантийного ремонта оборудования или его замены.</w:t>
      </w:r>
    </w:p>
    <w:p w:rsidR="00634F75" w:rsidRPr="00295FFE" w:rsidRDefault="00634F75" w:rsidP="00634F75">
      <w:pPr>
        <w:jc w:val="both"/>
        <w:rPr>
          <w:b/>
          <w:sz w:val="22"/>
          <w:szCs w:val="22"/>
        </w:rPr>
      </w:pPr>
      <w:r w:rsidRPr="00295FFE">
        <w:rPr>
          <w:b/>
          <w:sz w:val="22"/>
          <w:szCs w:val="22"/>
        </w:rPr>
        <w:t>Условия предоставления гарантии:</w:t>
      </w:r>
    </w:p>
    <w:p w:rsidR="00634F75" w:rsidRPr="00295FFE" w:rsidRDefault="00634F75" w:rsidP="00634F75">
      <w:pPr>
        <w:numPr>
          <w:ilvl w:val="0"/>
          <w:numId w:val="2"/>
        </w:numPr>
        <w:suppressAutoHyphens w:val="0"/>
        <w:contextualSpacing/>
        <w:jc w:val="both"/>
        <w:rPr>
          <w:sz w:val="22"/>
          <w:szCs w:val="22"/>
        </w:rPr>
      </w:pPr>
      <w:r w:rsidRPr="00295FFE">
        <w:rPr>
          <w:sz w:val="22"/>
          <w:szCs w:val="22"/>
        </w:rPr>
        <w:t>Доставка оборудования, подлежащего гарантийному ремонту, в се</w:t>
      </w:r>
      <w:r w:rsidRPr="00295FFE">
        <w:rPr>
          <w:sz w:val="22"/>
          <w:szCs w:val="22"/>
        </w:rPr>
        <w:t>р</w:t>
      </w:r>
      <w:r w:rsidRPr="00295FFE">
        <w:rPr>
          <w:sz w:val="22"/>
          <w:szCs w:val="22"/>
        </w:rPr>
        <w:t>висную службу осуществляется клиентом самостоятельно и за свой счет, если иное не оговорено в дополнительных письменных соглаш</w:t>
      </w:r>
      <w:r w:rsidRPr="00295FFE">
        <w:rPr>
          <w:sz w:val="22"/>
          <w:szCs w:val="22"/>
        </w:rPr>
        <w:t>е</w:t>
      </w:r>
      <w:r w:rsidRPr="00295FFE">
        <w:rPr>
          <w:sz w:val="22"/>
          <w:szCs w:val="22"/>
        </w:rPr>
        <w:t>ниях.</w:t>
      </w:r>
    </w:p>
    <w:p w:rsidR="00634F75" w:rsidRDefault="00634F75" w:rsidP="00634F75">
      <w:pPr>
        <w:numPr>
          <w:ilvl w:val="0"/>
          <w:numId w:val="2"/>
        </w:numPr>
        <w:suppressAutoHyphens w:val="0"/>
        <w:contextualSpacing/>
        <w:jc w:val="both"/>
        <w:rPr>
          <w:sz w:val="22"/>
          <w:szCs w:val="22"/>
        </w:rPr>
      </w:pPr>
      <w:r w:rsidRPr="00295FFE">
        <w:rPr>
          <w:sz w:val="22"/>
          <w:szCs w:val="22"/>
        </w:rPr>
        <w:t>Гарантийные обязательства не распространяются на материалы и дет</w:t>
      </w:r>
      <w:r w:rsidRPr="00295FFE">
        <w:rPr>
          <w:sz w:val="22"/>
          <w:szCs w:val="22"/>
        </w:rPr>
        <w:t>а</w:t>
      </w:r>
      <w:r w:rsidRPr="00295FFE">
        <w:rPr>
          <w:sz w:val="22"/>
          <w:szCs w:val="22"/>
        </w:rPr>
        <w:t>ли, считающиеся расходуемыми в процессе эксплуатации.</w:t>
      </w:r>
    </w:p>
    <w:p w:rsidR="00031EAB" w:rsidRDefault="00031EAB" w:rsidP="00031EAB">
      <w:pPr>
        <w:suppressAutoHyphens w:val="0"/>
        <w:ind w:left="720"/>
        <w:contextualSpacing/>
        <w:jc w:val="both"/>
        <w:rPr>
          <w:sz w:val="22"/>
          <w:szCs w:val="22"/>
        </w:rPr>
      </w:pPr>
    </w:p>
    <w:p w:rsidR="00031EAB" w:rsidRPr="00295FFE" w:rsidRDefault="00031EAB" w:rsidP="00031EAB">
      <w:pPr>
        <w:suppressAutoHyphens w:val="0"/>
        <w:ind w:left="720"/>
        <w:contextualSpacing/>
        <w:jc w:val="both"/>
        <w:rPr>
          <w:sz w:val="22"/>
          <w:szCs w:val="22"/>
        </w:rPr>
      </w:pPr>
    </w:p>
    <w:p w:rsidR="00634F75" w:rsidRPr="00295FFE" w:rsidRDefault="00634F75" w:rsidP="00634F75">
      <w:pPr>
        <w:jc w:val="both"/>
        <w:rPr>
          <w:b/>
          <w:sz w:val="22"/>
          <w:szCs w:val="22"/>
        </w:rPr>
      </w:pPr>
      <w:r w:rsidRPr="00295FFE">
        <w:rPr>
          <w:b/>
          <w:sz w:val="22"/>
          <w:szCs w:val="22"/>
        </w:rPr>
        <w:t>Гарантия ограничивается или аннулируется:</w:t>
      </w:r>
    </w:p>
    <w:p w:rsidR="00634F75" w:rsidRPr="00295FFE" w:rsidRDefault="00634F75" w:rsidP="00634F75">
      <w:pPr>
        <w:numPr>
          <w:ilvl w:val="0"/>
          <w:numId w:val="3"/>
        </w:numPr>
        <w:suppressAutoHyphens w:val="0"/>
        <w:contextualSpacing/>
        <w:jc w:val="both"/>
        <w:rPr>
          <w:sz w:val="22"/>
          <w:szCs w:val="22"/>
        </w:rPr>
      </w:pPr>
      <w:r w:rsidRPr="00295FFE">
        <w:rPr>
          <w:sz w:val="22"/>
          <w:szCs w:val="22"/>
        </w:rPr>
        <w:t>В случае изменения спецификации сети GSM или других заводских п</w:t>
      </w:r>
      <w:r w:rsidRPr="00295FFE">
        <w:rPr>
          <w:sz w:val="22"/>
          <w:szCs w:val="22"/>
        </w:rPr>
        <w:t>а</w:t>
      </w:r>
      <w:r w:rsidRPr="00295FFE">
        <w:rPr>
          <w:sz w:val="22"/>
          <w:szCs w:val="22"/>
        </w:rPr>
        <w:t>раметров.</w:t>
      </w:r>
    </w:p>
    <w:p w:rsidR="00634F75" w:rsidRPr="00295FFE" w:rsidRDefault="00634F75" w:rsidP="00634F75">
      <w:pPr>
        <w:numPr>
          <w:ilvl w:val="0"/>
          <w:numId w:val="3"/>
        </w:numPr>
        <w:suppressAutoHyphens w:val="0"/>
        <w:contextualSpacing/>
        <w:jc w:val="both"/>
        <w:rPr>
          <w:sz w:val="22"/>
          <w:szCs w:val="22"/>
        </w:rPr>
      </w:pPr>
      <w:r w:rsidRPr="00295FFE">
        <w:rPr>
          <w:sz w:val="22"/>
          <w:szCs w:val="22"/>
        </w:rPr>
        <w:t>При наличии явных или скрытых механических воздействий, а так же воздействия высокой температуры, паров солей и кислот, повышенной влажности, подачи напряжения питания выше 44 вольт, приведших к повреждению оборудования, вызванных нарушением правил транспо</w:t>
      </w:r>
      <w:r w:rsidRPr="00295FFE">
        <w:rPr>
          <w:sz w:val="22"/>
          <w:szCs w:val="22"/>
        </w:rPr>
        <w:t>р</w:t>
      </w:r>
      <w:r w:rsidRPr="00295FFE">
        <w:rPr>
          <w:sz w:val="22"/>
          <w:szCs w:val="22"/>
        </w:rPr>
        <w:t>тировки, хранения или эксплуатации.</w:t>
      </w:r>
    </w:p>
    <w:p w:rsidR="00634F75" w:rsidRPr="00295FFE" w:rsidRDefault="00634F75" w:rsidP="00634F75">
      <w:pPr>
        <w:numPr>
          <w:ilvl w:val="0"/>
          <w:numId w:val="3"/>
        </w:numPr>
        <w:suppressAutoHyphens w:val="0"/>
        <w:contextualSpacing/>
        <w:jc w:val="both"/>
        <w:rPr>
          <w:sz w:val="22"/>
          <w:szCs w:val="22"/>
        </w:rPr>
      </w:pPr>
      <w:r w:rsidRPr="00295FFE">
        <w:rPr>
          <w:sz w:val="22"/>
          <w:szCs w:val="22"/>
        </w:rPr>
        <w:t xml:space="preserve">При нарушении целостности заводской гарантийной пломбы. </w:t>
      </w:r>
    </w:p>
    <w:p w:rsidR="000E7652" w:rsidRDefault="00634F75" w:rsidP="00634F75">
      <w:pPr>
        <w:numPr>
          <w:ilvl w:val="0"/>
          <w:numId w:val="3"/>
        </w:numPr>
        <w:suppressAutoHyphens w:val="0"/>
        <w:contextualSpacing/>
        <w:jc w:val="both"/>
        <w:rPr>
          <w:sz w:val="22"/>
          <w:szCs w:val="22"/>
        </w:rPr>
      </w:pPr>
      <w:r w:rsidRPr="00295FFE">
        <w:rPr>
          <w:sz w:val="22"/>
          <w:szCs w:val="22"/>
        </w:rPr>
        <w:t>Ввиду вмешательства в установку или демонтаж неквалифицированн</w:t>
      </w:r>
      <w:r w:rsidRPr="00295FFE">
        <w:rPr>
          <w:sz w:val="22"/>
          <w:szCs w:val="22"/>
        </w:rPr>
        <w:t>о</w:t>
      </w:r>
      <w:r w:rsidRPr="00295FFE">
        <w:rPr>
          <w:sz w:val="22"/>
          <w:szCs w:val="22"/>
        </w:rPr>
        <w:t>го персонала.</w:t>
      </w:r>
    </w:p>
    <w:p w:rsidR="00D457EE" w:rsidRPr="00295FFE" w:rsidRDefault="00D457EE" w:rsidP="009D371A">
      <w:pPr>
        <w:suppressAutoHyphens w:val="0"/>
        <w:ind w:left="720"/>
        <w:contextualSpacing/>
        <w:jc w:val="both"/>
        <w:rPr>
          <w:sz w:val="22"/>
          <w:szCs w:val="22"/>
        </w:rPr>
      </w:pPr>
    </w:p>
    <w:p w:rsidR="00FE3A2B" w:rsidRPr="00295FFE" w:rsidRDefault="00FE3A2B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</w:p>
    <w:p w:rsidR="00D457EE" w:rsidRDefault="00D457EE" w:rsidP="00A80CE1">
      <w:pPr>
        <w:widowControl w:val="0"/>
        <w:jc w:val="center"/>
        <w:rPr>
          <w:rFonts w:eastAsia="Calibri"/>
          <w:b/>
          <w:sz w:val="22"/>
          <w:szCs w:val="22"/>
        </w:rPr>
      </w:pPr>
    </w:p>
    <w:p w:rsidR="00A80CE1" w:rsidRDefault="00A80CE1" w:rsidP="00A80CE1">
      <w:pPr>
        <w:widowControl w:val="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ТИПОВОЙ </w:t>
      </w:r>
      <w:r w:rsidR="004605D0" w:rsidRPr="00984B12">
        <w:rPr>
          <w:rFonts w:eastAsia="Calibri"/>
          <w:b/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>ВАРИАНТ</w:t>
      </w:r>
      <w:r w:rsidR="004605D0" w:rsidRPr="00984B12">
        <w:rPr>
          <w:rFonts w:eastAsia="Calibri"/>
          <w:b/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 xml:space="preserve"> КОМПЛЕКТА </w:t>
      </w:r>
      <w:r w:rsidR="004605D0" w:rsidRPr="00984B12">
        <w:rPr>
          <w:rFonts w:eastAsia="Calibri"/>
          <w:b/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>ИЗДЕЛИЯ</w:t>
      </w:r>
    </w:p>
    <w:p w:rsidR="00295FFE" w:rsidRDefault="00295FFE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</w:p>
    <w:p w:rsidR="00295FFE" w:rsidRDefault="00A80CE1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936625</wp:posOffset>
            </wp:positionH>
            <wp:positionV relativeFrom="paragraph">
              <wp:posOffset>147320</wp:posOffset>
            </wp:positionV>
            <wp:extent cx="878205" cy="756285"/>
            <wp:effectExtent l="19050" t="0" r="0" b="0"/>
            <wp:wrapNone/>
            <wp:docPr id="3" name="Рисунок 2" descr="РДЕ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ДЕС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75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FFE" w:rsidRDefault="004605D0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2783205</wp:posOffset>
            </wp:positionH>
            <wp:positionV relativeFrom="paragraph">
              <wp:posOffset>78740</wp:posOffset>
            </wp:positionV>
            <wp:extent cx="1009650" cy="673100"/>
            <wp:effectExtent l="19050" t="0" r="0" b="0"/>
            <wp:wrapNone/>
            <wp:docPr id="4" name="Рисунок 3" descr="РДЕ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ДЕ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FFE" w:rsidRDefault="00295FFE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</w:p>
    <w:p w:rsidR="00295FFE" w:rsidRDefault="00295FFE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</w:p>
    <w:p w:rsidR="00295FFE" w:rsidRDefault="00295FFE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</w:p>
    <w:p w:rsidR="00295FFE" w:rsidRDefault="00295FFE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</w:p>
    <w:p w:rsidR="00295FFE" w:rsidRDefault="00295FFE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</w:p>
    <w:p w:rsidR="00A80CE1" w:rsidRPr="00A80CE1" w:rsidRDefault="00A80CE1" w:rsidP="00A80CE1">
      <w:pPr>
        <w:rPr>
          <w:rFonts w:eastAsia="Calibri"/>
        </w:rPr>
      </w:pPr>
      <w:r w:rsidRPr="00A80CE1">
        <w:rPr>
          <w:rFonts w:eastAsia="Calibri"/>
          <w:noProof/>
        </w:rPr>
        <w:t xml:space="preserve">                     </w:t>
      </w:r>
      <w:r>
        <w:rPr>
          <w:noProof/>
        </w:rPr>
        <w:t xml:space="preserve">          </w:t>
      </w:r>
      <w:r w:rsidRPr="00A80CE1">
        <w:rPr>
          <w:rFonts w:eastAsia="Calibri"/>
          <w:noProof/>
        </w:rPr>
        <w:t xml:space="preserve">БИП </w:t>
      </w:r>
      <w:r w:rsidR="00D457EE">
        <w:rPr>
          <w:rFonts w:eastAsia="Calibri"/>
          <w:noProof/>
        </w:rPr>
        <w:t>«</w:t>
      </w:r>
      <w:r w:rsidRPr="00A80CE1">
        <w:rPr>
          <w:rFonts w:eastAsia="Calibri"/>
          <w:noProof/>
        </w:rPr>
        <w:t>BIP-UV1</w:t>
      </w:r>
      <w:r w:rsidR="00D457EE">
        <w:rPr>
          <w:rFonts w:eastAsia="Calibri"/>
          <w:noProof/>
        </w:rPr>
        <w:t>»</w:t>
      </w:r>
      <w:r w:rsidRPr="00A80CE1">
        <w:rPr>
          <w:rFonts w:eastAsia="Calibri"/>
          <w:noProof/>
        </w:rPr>
        <w:t xml:space="preserve">       </w:t>
      </w:r>
      <w:r>
        <w:rPr>
          <w:noProof/>
        </w:rPr>
        <w:t xml:space="preserve">                     </w:t>
      </w:r>
      <w:r w:rsidRPr="00A80CE1">
        <w:rPr>
          <w:rFonts w:eastAsia="Calibri"/>
          <w:noProof/>
        </w:rPr>
        <w:t xml:space="preserve">Громкоговоритель </w:t>
      </w:r>
      <w:r w:rsidR="00D457EE">
        <w:rPr>
          <w:rFonts w:eastAsia="Calibri"/>
          <w:noProof/>
        </w:rPr>
        <w:t>«</w:t>
      </w:r>
      <w:r w:rsidRPr="00A80CE1">
        <w:rPr>
          <w:rFonts w:eastAsia="Calibri"/>
          <w:noProof/>
        </w:rPr>
        <w:t>GD-1</w:t>
      </w:r>
      <w:r w:rsidR="00D457EE">
        <w:rPr>
          <w:rFonts w:eastAsia="Calibri"/>
          <w:noProof/>
        </w:rPr>
        <w:t>»</w:t>
      </w:r>
      <w:r w:rsidRPr="00A80CE1">
        <w:rPr>
          <w:rFonts w:eastAsia="Calibri"/>
          <w:noProof/>
        </w:rPr>
        <w:t xml:space="preserve">                                                                                      </w:t>
      </w:r>
    </w:p>
    <w:p w:rsidR="00295FFE" w:rsidRDefault="00295FFE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</w:p>
    <w:p w:rsidR="00295FFE" w:rsidRDefault="00A80CE1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2402205</wp:posOffset>
            </wp:positionH>
            <wp:positionV relativeFrom="paragraph">
              <wp:posOffset>48260</wp:posOffset>
            </wp:positionV>
            <wp:extent cx="1842135" cy="1509395"/>
            <wp:effectExtent l="19050" t="0" r="5715" b="0"/>
            <wp:wrapNone/>
            <wp:docPr id="8" name="Рисунок 7" descr="РДЕС.464512.002 Телекоммуникационный блок УВЭОС Сигна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ДЕС.464512.002 Телекоммуникационный блок УВЭОС Сигнал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5FFE" w:rsidRDefault="00A80CE1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631190</wp:posOffset>
            </wp:positionH>
            <wp:positionV relativeFrom="paragraph">
              <wp:posOffset>23495</wp:posOffset>
            </wp:positionV>
            <wp:extent cx="1364615" cy="1213485"/>
            <wp:effectExtent l="19050" t="0" r="6985" b="0"/>
            <wp:wrapNone/>
            <wp:docPr id="7" name="Рисунок 6" descr="RDS-603A Динам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DS-603A Динамик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9EA" w:rsidRDefault="00A959EA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</w:p>
    <w:p w:rsidR="00A959EA" w:rsidRDefault="00A959EA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</w:p>
    <w:p w:rsidR="00A959EA" w:rsidRDefault="00A959EA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</w:p>
    <w:p w:rsidR="00A959EA" w:rsidRDefault="00A959EA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</w:p>
    <w:p w:rsidR="00A959EA" w:rsidRDefault="00A959EA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</w:p>
    <w:p w:rsidR="00A959EA" w:rsidRDefault="00A959EA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</w:p>
    <w:p w:rsidR="00A959EA" w:rsidRDefault="00A959EA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</w:p>
    <w:p w:rsidR="00A959EA" w:rsidRDefault="00A959EA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</w:p>
    <w:p w:rsidR="00A959EA" w:rsidRDefault="009D371A" w:rsidP="009D371A">
      <w:pPr>
        <w:suppressAutoHyphens w:val="0"/>
        <w:contextualSpacing/>
        <w:jc w:val="both"/>
        <w:rPr>
          <w:noProof/>
        </w:rPr>
      </w:pPr>
      <w:r>
        <w:rPr>
          <w:noProof/>
        </w:rPr>
        <w:t xml:space="preserve">                    </w:t>
      </w:r>
      <w:r w:rsidR="00A80CE1">
        <w:rPr>
          <w:noProof/>
        </w:rPr>
        <w:t xml:space="preserve"> </w:t>
      </w:r>
      <w:r w:rsidRPr="00A80CE1">
        <w:rPr>
          <w:rFonts w:eastAsia="Calibri"/>
          <w:noProof/>
        </w:rPr>
        <w:t>Громкоговоритель</w:t>
      </w:r>
      <w:r w:rsidR="00A80CE1" w:rsidRPr="00A80CE1">
        <w:rPr>
          <w:rFonts w:eastAsia="Calibri"/>
          <w:noProof/>
        </w:rPr>
        <w:t xml:space="preserve"> </w:t>
      </w:r>
      <w:r w:rsidR="00A80CE1">
        <w:rPr>
          <w:noProof/>
        </w:rPr>
        <w:t xml:space="preserve">         </w:t>
      </w:r>
      <w:r>
        <w:rPr>
          <w:noProof/>
        </w:rPr>
        <w:t xml:space="preserve">  </w:t>
      </w:r>
      <w:r w:rsidR="00A80CE1">
        <w:rPr>
          <w:noProof/>
        </w:rPr>
        <w:t xml:space="preserve">       Телекоммуникационный блок</w:t>
      </w:r>
    </w:p>
    <w:p w:rsidR="00A80CE1" w:rsidRPr="00A80CE1" w:rsidRDefault="00A80CE1" w:rsidP="00327EE6">
      <w:pPr>
        <w:suppressAutoHyphens w:val="0"/>
        <w:ind w:left="720"/>
        <w:contextualSpacing/>
        <w:jc w:val="both"/>
      </w:pPr>
      <w:r>
        <w:rPr>
          <w:noProof/>
        </w:rPr>
        <w:t xml:space="preserve">   </w:t>
      </w:r>
      <w:r w:rsidR="009D371A">
        <w:rPr>
          <w:noProof/>
        </w:rPr>
        <w:t xml:space="preserve">           </w:t>
      </w:r>
      <w:r w:rsidR="009D371A">
        <w:rPr>
          <w:rFonts w:eastAsia="Calibri"/>
          <w:noProof/>
        </w:rPr>
        <w:t>«</w:t>
      </w:r>
      <w:r w:rsidR="009D371A" w:rsidRPr="00A80CE1">
        <w:rPr>
          <w:rFonts w:eastAsia="Calibri"/>
          <w:noProof/>
          <w:lang w:val="en-US"/>
        </w:rPr>
        <w:t>RDS</w:t>
      </w:r>
      <w:r w:rsidR="009D371A" w:rsidRPr="00A80CE1">
        <w:rPr>
          <w:rFonts w:eastAsia="Calibri"/>
          <w:noProof/>
        </w:rPr>
        <w:t>-603</w:t>
      </w:r>
      <w:r w:rsidR="009D371A" w:rsidRPr="00A80CE1">
        <w:rPr>
          <w:rFonts w:eastAsia="Calibri"/>
          <w:noProof/>
          <w:lang w:val="en-US"/>
        </w:rPr>
        <w:t>A</w:t>
      </w:r>
      <w:r w:rsidR="009D371A">
        <w:rPr>
          <w:rFonts w:eastAsia="Calibri"/>
          <w:noProof/>
        </w:rPr>
        <w:t>»</w:t>
      </w:r>
      <w:r w:rsidR="009D371A">
        <w:rPr>
          <w:noProof/>
        </w:rPr>
        <w:t xml:space="preserve">                                 </w:t>
      </w:r>
      <w:r>
        <w:rPr>
          <w:noProof/>
        </w:rPr>
        <w:t xml:space="preserve"> «СИГНАЛ»</w:t>
      </w:r>
    </w:p>
    <w:p w:rsidR="00295FFE" w:rsidRDefault="00295FFE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</w:p>
    <w:p w:rsidR="004605D0" w:rsidRDefault="004605D0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</w:p>
    <w:p w:rsidR="004605D0" w:rsidRDefault="001170E2" w:rsidP="00D457EE">
      <w:pPr>
        <w:suppressAutoHyphens w:val="0"/>
        <w:ind w:left="720"/>
        <w:contextualSpacing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inline distT="0" distB="0" distL="0" distR="0">
            <wp:extent cx="1238250" cy="803095"/>
            <wp:effectExtent l="19050" t="0" r="0" b="0"/>
            <wp:docPr id="9" name="Рисунок 4" descr="CBAAAgKcduA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AAAgKcduA-960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892" cy="80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7EE" w:rsidRDefault="00D457EE" w:rsidP="00D457EE">
      <w:pPr>
        <w:suppressAutoHyphens w:val="0"/>
        <w:ind w:left="720"/>
        <w:contextualSpacing/>
        <w:jc w:val="center"/>
        <w:rPr>
          <w:sz w:val="22"/>
          <w:szCs w:val="22"/>
        </w:rPr>
      </w:pPr>
    </w:p>
    <w:p w:rsidR="004605D0" w:rsidRDefault="009D371A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Антенна «</w:t>
      </w:r>
      <w:r w:rsidRPr="009D371A">
        <w:rPr>
          <w:sz w:val="22"/>
          <w:szCs w:val="22"/>
        </w:rPr>
        <w:t>AMT-GPS/GLONASS-C4-11</w:t>
      </w:r>
      <w:r>
        <w:rPr>
          <w:sz w:val="22"/>
          <w:szCs w:val="22"/>
        </w:rPr>
        <w:t>»</w:t>
      </w:r>
    </w:p>
    <w:p w:rsidR="004605D0" w:rsidRDefault="004605D0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</w:p>
    <w:p w:rsidR="00D457EE" w:rsidRDefault="00D457EE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</w:p>
    <w:p w:rsidR="00D457EE" w:rsidRDefault="00D457EE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</w:p>
    <w:p w:rsidR="004605D0" w:rsidRDefault="004605D0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</w:p>
    <w:p w:rsidR="004605D0" w:rsidRDefault="004605D0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</w:p>
    <w:p w:rsidR="00295FFE" w:rsidRDefault="00295FFE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</w:p>
    <w:tbl>
      <w:tblPr>
        <w:tblStyle w:val="afb"/>
        <w:tblW w:w="72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08"/>
        <w:gridCol w:w="326"/>
        <w:gridCol w:w="1618"/>
        <w:gridCol w:w="350"/>
        <w:gridCol w:w="148"/>
        <w:gridCol w:w="2462"/>
        <w:gridCol w:w="42"/>
      </w:tblGrid>
      <w:tr w:rsidR="00327EE6" w:rsidRPr="00295FFE" w:rsidTr="00FD6411">
        <w:trPr>
          <w:gridAfter w:val="1"/>
          <w:wAfter w:w="42" w:type="dxa"/>
        </w:trPr>
        <w:tc>
          <w:tcPr>
            <w:tcW w:w="7230" w:type="dxa"/>
            <w:gridSpan w:val="7"/>
            <w:vAlign w:val="center"/>
          </w:tcPr>
          <w:p w:rsidR="00327EE6" w:rsidRPr="00295FFE" w:rsidRDefault="005E6682" w:rsidP="00327EE6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СВИДЕТЕЛЬСТВО О </w:t>
            </w:r>
            <w:r w:rsidR="00327EE6" w:rsidRPr="00295FFE">
              <w:rPr>
                <w:rFonts w:eastAsia="Calibri"/>
                <w:b/>
                <w:sz w:val="22"/>
                <w:szCs w:val="22"/>
              </w:rPr>
              <w:t>ГАРАНТИИ</w:t>
            </w:r>
          </w:p>
          <w:p w:rsidR="00327EE6" w:rsidRPr="00295FFE" w:rsidRDefault="00327EE6" w:rsidP="00327EE6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327EE6" w:rsidRPr="00295FFE" w:rsidTr="00FD6411">
        <w:trPr>
          <w:gridAfter w:val="1"/>
          <w:wAfter w:w="42" w:type="dxa"/>
        </w:trPr>
        <w:tc>
          <w:tcPr>
            <w:tcW w:w="7230" w:type="dxa"/>
            <w:gridSpan w:val="7"/>
          </w:tcPr>
          <w:tbl>
            <w:tblPr>
              <w:tblStyle w:val="afb"/>
              <w:tblW w:w="72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6"/>
              <w:gridCol w:w="326"/>
              <w:gridCol w:w="1618"/>
              <w:gridCol w:w="498"/>
              <w:gridCol w:w="2504"/>
            </w:tblGrid>
            <w:tr w:rsidR="00327EE6" w:rsidRPr="00295FFE" w:rsidTr="00FD6411">
              <w:tc>
                <w:tcPr>
                  <w:tcW w:w="2652" w:type="dxa"/>
                  <w:gridSpan w:val="2"/>
                </w:tcPr>
                <w:p w:rsidR="00327EE6" w:rsidRPr="00295FFE" w:rsidRDefault="00327EE6" w:rsidP="00327EE6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УВЭОС</w:t>
                  </w:r>
                </w:p>
              </w:tc>
              <w:tc>
                <w:tcPr>
                  <w:tcW w:w="1618" w:type="dxa"/>
                </w:tcPr>
                <w:p w:rsidR="00327EE6" w:rsidRPr="00295FFE" w:rsidRDefault="00327EE6" w:rsidP="00327EE6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02" w:type="dxa"/>
                  <w:gridSpan w:val="2"/>
                </w:tcPr>
                <w:p w:rsidR="00327EE6" w:rsidRPr="00295FFE" w:rsidRDefault="00327EE6" w:rsidP="00327EE6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</w:tr>
            <w:tr w:rsidR="00327EE6" w:rsidRPr="00295FFE" w:rsidTr="00FD6411">
              <w:trPr>
                <w:trHeight w:val="86"/>
              </w:trPr>
              <w:tc>
                <w:tcPr>
                  <w:tcW w:w="7272" w:type="dxa"/>
                  <w:gridSpan w:val="5"/>
                </w:tcPr>
                <w:p w:rsidR="00327EE6" w:rsidRPr="00295FFE" w:rsidRDefault="00327EE6" w:rsidP="00327EE6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Зав.№ ___________________________________</w:t>
                  </w:r>
                </w:p>
              </w:tc>
            </w:tr>
            <w:tr w:rsidR="00327EE6" w:rsidRPr="00295FFE" w:rsidTr="00FD6411">
              <w:tc>
                <w:tcPr>
                  <w:tcW w:w="7272" w:type="dxa"/>
                  <w:gridSpan w:val="5"/>
                </w:tcPr>
                <w:p w:rsidR="00327EE6" w:rsidRPr="00295FFE" w:rsidRDefault="00327EE6" w:rsidP="00327EE6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</w:tr>
            <w:tr w:rsidR="00327EE6" w:rsidRPr="00295FFE" w:rsidTr="00FD6411">
              <w:tc>
                <w:tcPr>
                  <w:tcW w:w="7272" w:type="dxa"/>
                  <w:gridSpan w:val="5"/>
                </w:tcPr>
                <w:p w:rsidR="00327EE6" w:rsidRPr="00295FFE" w:rsidRDefault="00327EE6" w:rsidP="00327EE6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</w:tr>
            <w:tr w:rsidR="00327EE6" w:rsidRPr="00295FFE" w:rsidTr="00FD6411">
              <w:tc>
                <w:tcPr>
                  <w:tcW w:w="7272" w:type="dxa"/>
                  <w:gridSpan w:val="5"/>
                </w:tcPr>
                <w:p w:rsidR="00327EE6" w:rsidRPr="00295FFE" w:rsidRDefault="00327EE6" w:rsidP="00327EE6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</w:tr>
            <w:tr w:rsidR="00327EE6" w:rsidRPr="00295FFE" w:rsidTr="00FD6411">
              <w:tc>
                <w:tcPr>
                  <w:tcW w:w="7272" w:type="dxa"/>
                  <w:gridSpan w:val="5"/>
                </w:tcPr>
                <w:p w:rsidR="00327EE6" w:rsidRPr="00295FFE" w:rsidRDefault="00327EE6" w:rsidP="00327EE6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</w:tr>
            <w:tr w:rsidR="00327EE6" w:rsidRPr="00295FFE" w:rsidTr="00FD6411">
              <w:tc>
                <w:tcPr>
                  <w:tcW w:w="2326" w:type="dxa"/>
                </w:tcPr>
                <w:p w:rsidR="00327EE6" w:rsidRPr="00295FFE" w:rsidRDefault="00327EE6" w:rsidP="00327EE6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__________________</w:t>
                  </w:r>
                </w:p>
              </w:tc>
              <w:tc>
                <w:tcPr>
                  <w:tcW w:w="2442" w:type="dxa"/>
                  <w:gridSpan w:val="3"/>
                </w:tcPr>
                <w:p w:rsidR="00327EE6" w:rsidRPr="00295FFE" w:rsidRDefault="00327EE6" w:rsidP="00327EE6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____________________</w:t>
                  </w:r>
                </w:p>
              </w:tc>
              <w:tc>
                <w:tcPr>
                  <w:tcW w:w="2504" w:type="dxa"/>
                </w:tcPr>
                <w:p w:rsidR="00327EE6" w:rsidRPr="00295FFE" w:rsidRDefault="00327EE6" w:rsidP="00327EE6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____________________</w:t>
                  </w:r>
                </w:p>
              </w:tc>
            </w:tr>
            <w:tr w:rsidR="00327EE6" w:rsidRPr="00295FFE" w:rsidTr="00FD6411">
              <w:tc>
                <w:tcPr>
                  <w:tcW w:w="2326" w:type="dxa"/>
                </w:tcPr>
                <w:p w:rsidR="00327EE6" w:rsidRPr="00295FFE" w:rsidRDefault="00327EE6" w:rsidP="00327EE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вид ремонта</w:t>
                  </w:r>
                </w:p>
              </w:tc>
              <w:tc>
                <w:tcPr>
                  <w:tcW w:w="2442" w:type="dxa"/>
                  <w:gridSpan w:val="3"/>
                </w:tcPr>
                <w:p w:rsidR="00327EE6" w:rsidRPr="00295FFE" w:rsidRDefault="00327EE6" w:rsidP="00327EE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наименование предприятия</w:t>
                  </w:r>
                </w:p>
              </w:tc>
              <w:tc>
                <w:tcPr>
                  <w:tcW w:w="2504" w:type="dxa"/>
                </w:tcPr>
                <w:p w:rsidR="00327EE6" w:rsidRPr="00295FFE" w:rsidRDefault="00327EE6" w:rsidP="00327EE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>вид документа</w:t>
                  </w:r>
                </w:p>
              </w:tc>
            </w:tr>
            <w:tr w:rsidR="00327EE6" w:rsidRPr="00295FFE" w:rsidTr="00FD6411">
              <w:tc>
                <w:tcPr>
                  <w:tcW w:w="7272" w:type="dxa"/>
                  <w:gridSpan w:val="5"/>
                </w:tcPr>
                <w:p w:rsidR="00327EE6" w:rsidRPr="00295FFE" w:rsidRDefault="00327EE6" w:rsidP="00327EE6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295FFE">
                    <w:rPr>
                      <w:sz w:val="22"/>
                      <w:szCs w:val="22"/>
                    </w:rPr>
                    <w:t>Принято в соответствии с обязательными требованиями государственных</w:t>
                  </w:r>
                  <w:r w:rsidR="00FD6411" w:rsidRPr="00295FFE">
                    <w:rPr>
                      <w:sz w:val="22"/>
                      <w:szCs w:val="22"/>
                    </w:rPr>
                    <w:t xml:space="preserve"> </w:t>
                  </w:r>
                  <w:r w:rsidRPr="00295FFE">
                    <w:rPr>
                      <w:sz w:val="22"/>
                      <w:szCs w:val="22"/>
                    </w:rPr>
                    <w:t>(национальных) стандартов, действующей технической документации и признано годным для эксплуатации.</w:t>
                  </w:r>
                </w:p>
              </w:tc>
            </w:tr>
            <w:tr w:rsidR="00327EE6" w:rsidRPr="00295FFE" w:rsidTr="00FD6411">
              <w:tc>
                <w:tcPr>
                  <w:tcW w:w="7272" w:type="dxa"/>
                  <w:gridSpan w:val="5"/>
                </w:tcPr>
                <w:p w:rsidR="00327EE6" w:rsidRPr="00295FFE" w:rsidRDefault="00327EE6" w:rsidP="00327EE6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295FFE">
                    <w:rPr>
                      <w:sz w:val="22"/>
                      <w:szCs w:val="22"/>
                    </w:rPr>
                    <w:t>Ресурс до очередного ремонта _________________________________</w:t>
                  </w:r>
                </w:p>
              </w:tc>
            </w:tr>
            <w:tr w:rsidR="00327EE6" w:rsidRPr="00295FFE" w:rsidTr="00FD6411">
              <w:tc>
                <w:tcPr>
                  <w:tcW w:w="7272" w:type="dxa"/>
                  <w:gridSpan w:val="5"/>
                </w:tcPr>
                <w:p w:rsidR="00327EE6" w:rsidRPr="00295FFE" w:rsidRDefault="00327EE6" w:rsidP="00327EE6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295FFE">
                    <w:rPr>
                      <w:sz w:val="22"/>
                      <w:szCs w:val="22"/>
                    </w:rPr>
                    <w:t>Параметр, определяющий в течение срок службы ____________лет</w:t>
                  </w:r>
                </w:p>
              </w:tc>
            </w:tr>
            <w:tr w:rsidR="00327EE6" w:rsidRPr="00295FFE" w:rsidTr="00FD6411">
              <w:tc>
                <w:tcPr>
                  <w:tcW w:w="7272" w:type="dxa"/>
                  <w:gridSpan w:val="5"/>
                </w:tcPr>
                <w:p w:rsidR="00327EE6" w:rsidRPr="00295FFE" w:rsidRDefault="00327EE6" w:rsidP="00327EE6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295FFE">
                    <w:rPr>
                      <w:sz w:val="22"/>
                      <w:szCs w:val="22"/>
                    </w:rPr>
                    <w:t>(года),</w:t>
                  </w:r>
                  <w:r w:rsidR="00FD6411" w:rsidRPr="00295FFE">
                    <w:rPr>
                      <w:sz w:val="22"/>
                      <w:szCs w:val="22"/>
                    </w:rPr>
                    <w:t xml:space="preserve"> </w:t>
                  </w:r>
                  <w:r w:rsidRPr="00295FFE">
                    <w:rPr>
                      <w:sz w:val="22"/>
                      <w:szCs w:val="22"/>
                    </w:rPr>
                    <w:t>в том числе срок хранения ___________________________</w:t>
                  </w:r>
                </w:p>
              </w:tc>
            </w:tr>
            <w:tr w:rsidR="00327EE6" w:rsidRPr="00295FFE" w:rsidTr="00FD6411">
              <w:tc>
                <w:tcPr>
                  <w:tcW w:w="7272" w:type="dxa"/>
                  <w:gridSpan w:val="5"/>
                </w:tcPr>
                <w:p w:rsidR="00327EE6" w:rsidRPr="00295FFE" w:rsidRDefault="00327EE6" w:rsidP="00327EE6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295FFE">
                    <w:rPr>
                      <w:sz w:val="22"/>
                      <w:szCs w:val="22"/>
                    </w:rPr>
                    <w:t xml:space="preserve">                                                             условия хранения лет(года).</w:t>
                  </w:r>
                </w:p>
              </w:tc>
            </w:tr>
            <w:tr w:rsidR="00327EE6" w:rsidRPr="00295FFE" w:rsidTr="00FD6411">
              <w:tc>
                <w:tcPr>
                  <w:tcW w:w="7272" w:type="dxa"/>
                  <w:gridSpan w:val="5"/>
                </w:tcPr>
                <w:p w:rsidR="00FD6411" w:rsidRPr="00295FFE" w:rsidRDefault="00FD6411" w:rsidP="00327EE6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  <w:p w:rsidR="00327EE6" w:rsidRPr="00295FFE" w:rsidRDefault="00FD6411" w:rsidP="00327EE6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295FFE">
                    <w:rPr>
                      <w:sz w:val="22"/>
                      <w:szCs w:val="22"/>
                    </w:rPr>
                    <w:t>Исполнитель ремонта гарантирует соответствие изделия требованиям действующей технической документации при соблюдении потребителем требований действующей эксплуатационной документации.</w:t>
                  </w:r>
                </w:p>
                <w:p w:rsidR="00FD6411" w:rsidRPr="00295FFE" w:rsidRDefault="00FD6411" w:rsidP="00327EE6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</w:tr>
            <w:tr w:rsidR="00FD6411" w:rsidRPr="00295FFE" w:rsidTr="00FD6411">
              <w:tc>
                <w:tcPr>
                  <w:tcW w:w="7272" w:type="dxa"/>
                  <w:gridSpan w:val="5"/>
                </w:tcPr>
                <w:p w:rsidR="008737A9" w:rsidRDefault="00FD6411" w:rsidP="00A80CE1">
                  <w:pPr>
                    <w:widowControl w:val="0"/>
                    <w:rPr>
                      <w:rFonts w:eastAsia="Calibri"/>
                      <w:sz w:val="22"/>
                      <w:szCs w:val="22"/>
                    </w:rPr>
                  </w:pPr>
                  <w:r w:rsidRPr="00295FFE">
                    <w:rPr>
                      <w:rFonts w:eastAsia="Calibri"/>
                      <w:sz w:val="22"/>
                      <w:szCs w:val="22"/>
                    </w:rPr>
                    <w:t xml:space="preserve">Изготовлен и принят ОТК согласно конструкторской документации </w:t>
                  </w:r>
                </w:p>
                <w:p w:rsidR="00FD6411" w:rsidRPr="00295FFE" w:rsidRDefault="00984B12" w:rsidP="00A80CE1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ТУ </w:t>
                  </w:r>
                  <w:r w:rsidRPr="00984B12">
                    <w:rPr>
                      <w:sz w:val="22"/>
                      <w:szCs w:val="22"/>
                    </w:rPr>
                    <w:t>26.51.20-001-28967941-2022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FD6411" w:rsidRPr="00295FFE">
                    <w:rPr>
                      <w:rFonts w:eastAsia="Calibri"/>
                      <w:sz w:val="22"/>
                      <w:szCs w:val="22"/>
                    </w:rPr>
                    <w:t>и признан годным к эксплуатации.</w:t>
                  </w:r>
                </w:p>
              </w:tc>
            </w:tr>
          </w:tbl>
          <w:p w:rsidR="00327EE6" w:rsidRPr="00295FFE" w:rsidRDefault="00327EE6" w:rsidP="00327EE6">
            <w:pPr>
              <w:widowControl w:val="0"/>
              <w:rPr>
                <w:sz w:val="22"/>
                <w:szCs w:val="22"/>
              </w:rPr>
            </w:pPr>
          </w:p>
        </w:tc>
      </w:tr>
      <w:tr w:rsidR="00FD6411" w:rsidRPr="00295FFE" w:rsidTr="00FD6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652" w:type="dxa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FD6411" w:rsidRPr="00295FFE" w:rsidRDefault="00FD6411" w:rsidP="00A80CE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6411" w:rsidRPr="00295FFE" w:rsidRDefault="00FD6411" w:rsidP="00A80CE1">
            <w:pPr>
              <w:widowControl w:val="0"/>
              <w:rPr>
                <w:sz w:val="22"/>
                <w:szCs w:val="22"/>
              </w:rPr>
            </w:pPr>
          </w:p>
        </w:tc>
      </w:tr>
      <w:tr w:rsidR="00FD6411" w:rsidRPr="00295FFE" w:rsidTr="00FD6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6411" w:rsidRPr="00295FFE" w:rsidRDefault="00FD6411" w:rsidP="00A80CE1">
            <w:pPr>
              <w:widowControl w:val="0"/>
              <w:rPr>
                <w:sz w:val="22"/>
                <w:szCs w:val="22"/>
              </w:rPr>
            </w:pPr>
          </w:p>
        </w:tc>
      </w:tr>
      <w:tr w:rsidR="00FD6411" w:rsidRPr="00295FFE" w:rsidTr="00FD6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6411" w:rsidRPr="00295FFE" w:rsidRDefault="00FD6411" w:rsidP="00A80CE1">
            <w:pPr>
              <w:widowControl w:val="0"/>
              <w:rPr>
                <w:sz w:val="22"/>
                <w:szCs w:val="22"/>
              </w:rPr>
            </w:pPr>
          </w:p>
        </w:tc>
      </w:tr>
      <w:tr w:rsidR="00FD6411" w:rsidRPr="00295FFE" w:rsidTr="00FD6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411" w:rsidRPr="00295FFE" w:rsidRDefault="00FD6411" w:rsidP="00A80CE1">
            <w:pPr>
              <w:widowControl w:val="0"/>
              <w:rPr>
                <w:sz w:val="22"/>
                <w:szCs w:val="22"/>
              </w:rPr>
            </w:pPr>
            <w:r w:rsidRPr="00295FFE">
              <w:rPr>
                <w:rFonts w:eastAsia="Calibri"/>
                <w:sz w:val="22"/>
                <w:szCs w:val="22"/>
              </w:rPr>
              <w:t>__________________</w:t>
            </w:r>
          </w:p>
        </w:tc>
        <w:tc>
          <w:tcPr>
            <w:tcW w:w="24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6411" w:rsidRPr="00295FFE" w:rsidRDefault="00FD6411" w:rsidP="00A80CE1">
            <w:pPr>
              <w:widowControl w:val="0"/>
              <w:rPr>
                <w:sz w:val="22"/>
                <w:szCs w:val="22"/>
              </w:rPr>
            </w:pPr>
            <w:r w:rsidRPr="00295FFE">
              <w:rPr>
                <w:rFonts w:eastAsia="Calibri"/>
                <w:sz w:val="22"/>
                <w:szCs w:val="22"/>
              </w:rPr>
              <w:t>____________________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411" w:rsidRPr="00295FFE" w:rsidRDefault="00FD6411" w:rsidP="00A80CE1">
            <w:pPr>
              <w:widowControl w:val="0"/>
              <w:rPr>
                <w:sz w:val="22"/>
                <w:szCs w:val="22"/>
              </w:rPr>
            </w:pPr>
            <w:r w:rsidRPr="00295FFE">
              <w:rPr>
                <w:rFonts w:eastAsia="Calibri"/>
                <w:sz w:val="22"/>
                <w:szCs w:val="22"/>
              </w:rPr>
              <w:t>____________________</w:t>
            </w:r>
          </w:p>
        </w:tc>
      </w:tr>
      <w:tr w:rsidR="00FD6411" w:rsidRPr="00295FFE" w:rsidTr="00FD6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411" w:rsidRPr="00295FFE" w:rsidRDefault="00FD6411" w:rsidP="00A80CE1">
            <w:pPr>
              <w:widowControl w:val="0"/>
              <w:jc w:val="center"/>
              <w:rPr>
                <w:sz w:val="22"/>
                <w:szCs w:val="22"/>
              </w:rPr>
            </w:pPr>
            <w:r w:rsidRPr="00295FFE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24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6411" w:rsidRPr="00295FFE" w:rsidRDefault="00FD6411" w:rsidP="00A80CE1">
            <w:pPr>
              <w:widowControl w:val="0"/>
              <w:jc w:val="center"/>
              <w:rPr>
                <w:sz w:val="22"/>
                <w:szCs w:val="22"/>
              </w:rPr>
            </w:pPr>
            <w:r w:rsidRPr="00295FFE">
              <w:rPr>
                <w:rFonts w:eastAsia="Calibri"/>
                <w:sz w:val="22"/>
                <w:szCs w:val="22"/>
              </w:rPr>
              <w:t>личная подпись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411" w:rsidRPr="00295FFE" w:rsidRDefault="00FD6411" w:rsidP="00A80CE1">
            <w:pPr>
              <w:widowControl w:val="0"/>
              <w:jc w:val="center"/>
              <w:rPr>
                <w:sz w:val="22"/>
                <w:szCs w:val="22"/>
              </w:rPr>
            </w:pPr>
            <w:r w:rsidRPr="00295FFE">
              <w:rPr>
                <w:rFonts w:eastAsia="Calibri"/>
                <w:sz w:val="22"/>
                <w:szCs w:val="22"/>
              </w:rPr>
              <w:t>расшифровка подписи</w:t>
            </w:r>
          </w:p>
        </w:tc>
      </w:tr>
      <w:tr w:rsidR="00FD6411" w:rsidRPr="00295FFE" w:rsidTr="00FD6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411" w:rsidRPr="00295FFE" w:rsidRDefault="00FD6411" w:rsidP="00A80CE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FD6411" w:rsidRPr="00295FFE" w:rsidRDefault="00FD6411" w:rsidP="00A80CE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6411" w:rsidRPr="00295FFE" w:rsidRDefault="00FD6411" w:rsidP="00A80CE1">
            <w:pPr>
              <w:widowControl w:val="0"/>
              <w:rPr>
                <w:sz w:val="22"/>
                <w:szCs w:val="22"/>
              </w:rPr>
            </w:pPr>
          </w:p>
        </w:tc>
      </w:tr>
      <w:tr w:rsidR="00FD6411" w:rsidRPr="00295FFE" w:rsidTr="00FD6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411" w:rsidRPr="00295FFE" w:rsidRDefault="00FD6411" w:rsidP="00A80CE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FD6411" w:rsidRPr="00295FFE" w:rsidRDefault="00FD6411" w:rsidP="00A80CE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6411" w:rsidRPr="00295FFE" w:rsidRDefault="00FD6411" w:rsidP="00A80CE1">
            <w:pPr>
              <w:widowControl w:val="0"/>
              <w:rPr>
                <w:sz w:val="22"/>
                <w:szCs w:val="22"/>
              </w:rPr>
            </w:pPr>
          </w:p>
        </w:tc>
      </w:tr>
      <w:tr w:rsidR="00FD6411" w:rsidRPr="00295FFE" w:rsidTr="00FD6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411" w:rsidRPr="00295FFE" w:rsidRDefault="00FD6411" w:rsidP="00A80CE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FD6411" w:rsidRPr="00295FFE" w:rsidRDefault="00FD6411" w:rsidP="00A80CE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6411" w:rsidRPr="00295FFE" w:rsidRDefault="00FD6411" w:rsidP="00A80CE1">
            <w:pPr>
              <w:widowControl w:val="0"/>
              <w:rPr>
                <w:sz w:val="22"/>
                <w:szCs w:val="22"/>
              </w:rPr>
            </w:pPr>
            <w:r w:rsidRPr="00295FFE">
              <w:rPr>
                <w:rFonts w:eastAsia="Calibri"/>
                <w:sz w:val="22"/>
                <w:szCs w:val="22"/>
              </w:rPr>
              <w:t>_______________________</w:t>
            </w:r>
          </w:p>
        </w:tc>
      </w:tr>
      <w:tr w:rsidR="00FD6411" w:rsidRPr="00295FFE" w:rsidTr="00FD6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411" w:rsidRPr="00295FFE" w:rsidRDefault="00FD6411" w:rsidP="00A80CE1">
            <w:pPr>
              <w:widowControl w:val="0"/>
              <w:rPr>
                <w:sz w:val="22"/>
                <w:szCs w:val="22"/>
              </w:rPr>
            </w:pPr>
            <w:r w:rsidRPr="00295FFE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FD6411" w:rsidRPr="00295FFE" w:rsidRDefault="00FD6411" w:rsidP="00A80CE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6411" w:rsidRPr="00295FFE" w:rsidRDefault="00FD6411" w:rsidP="00A80CE1">
            <w:pPr>
              <w:widowControl w:val="0"/>
              <w:jc w:val="center"/>
              <w:rPr>
                <w:sz w:val="22"/>
                <w:szCs w:val="22"/>
              </w:rPr>
            </w:pPr>
            <w:r w:rsidRPr="00295FFE">
              <w:rPr>
                <w:rFonts w:eastAsia="Calibri"/>
                <w:sz w:val="22"/>
                <w:szCs w:val="22"/>
              </w:rPr>
              <w:t>год, месяц, число</w:t>
            </w:r>
          </w:p>
        </w:tc>
      </w:tr>
    </w:tbl>
    <w:p w:rsidR="00327EE6" w:rsidRPr="00295FFE" w:rsidRDefault="00327EE6" w:rsidP="00327EE6">
      <w:pPr>
        <w:suppressAutoHyphens w:val="0"/>
        <w:ind w:left="720"/>
        <w:contextualSpacing/>
        <w:jc w:val="both"/>
        <w:rPr>
          <w:sz w:val="22"/>
          <w:szCs w:val="22"/>
        </w:rPr>
      </w:pPr>
    </w:p>
    <w:sectPr w:rsidR="00327EE6" w:rsidRPr="00295FFE" w:rsidSect="000E7652">
      <w:headerReference w:type="default" r:id="rId15"/>
      <w:footerReference w:type="default" r:id="rId16"/>
      <w:type w:val="continuous"/>
      <w:pgSz w:w="16838" w:h="11906" w:orient="landscape"/>
      <w:pgMar w:top="567" w:right="567" w:bottom="624" w:left="567" w:header="425" w:footer="567" w:gutter="0"/>
      <w:cols w:num="2"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F45" w:rsidRDefault="00C76F45" w:rsidP="000E7652">
      <w:r>
        <w:separator/>
      </w:r>
    </w:p>
  </w:endnote>
  <w:endnote w:type="continuationSeparator" w:id="0">
    <w:p w:rsidR="00C76F45" w:rsidRDefault="00C76F45" w:rsidP="000E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b"/>
      <w:tblW w:w="15694" w:type="dxa"/>
      <w:jc w:val="center"/>
      <w:tblLayout w:type="fixed"/>
      <w:tblLook w:val="04A0" w:firstRow="1" w:lastRow="0" w:firstColumn="1" w:lastColumn="0" w:noHBand="0" w:noVBand="1"/>
    </w:tblPr>
    <w:tblGrid>
      <w:gridCol w:w="2616"/>
      <w:gridCol w:w="2614"/>
      <w:gridCol w:w="2618"/>
      <w:gridCol w:w="2616"/>
      <w:gridCol w:w="2614"/>
      <w:gridCol w:w="2616"/>
    </w:tblGrid>
    <w:tr w:rsidR="00C76F45">
      <w:trPr>
        <w:jc w:val="center"/>
      </w:trPr>
      <w:tc>
        <w:tcPr>
          <w:tcW w:w="2615" w:type="dxa"/>
          <w:tcBorders>
            <w:top w:val="nil"/>
            <w:left w:val="nil"/>
            <w:bottom w:val="nil"/>
            <w:right w:val="nil"/>
          </w:tcBorders>
        </w:tcPr>
        <w:p w:rsidR="00C76F45" w:rsidRDefault="00C76F45">
          <w:pPr>
            <w:pStyle w:val="27"/>
            <w:widowControl w:val="0"/>
            <w:rPr>
              <w:sz w:val="18"/>
              <w:szCs w:val="18"/>
            </w:rPr>
          </w:pPr>
        </w:p>
      </w:tc>
      <w:tc>
        <w:tcPr>
          <w:tcW w:w="261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76F45" w:rsidRDefault="00C76F45">
          <w:pPr>
            <w:pStyle w:val="27"/>
            <w:widowControl w:val="0"/>
            <w:rPr>
              <w:sz w:val="18"/>
              <w:szCs w:val="18"/>
            </w:rPr>
          </w:pPr>
        </w:p>
      </w:tc>
      <w:tc>
        <w:tcPr>
          <w:tcW w:w="2618" w:type="dxa"/>
          <w:tcBorders>
            <w:top w:val="nil"/>
            <w:left w:val="nil"/>
            <w:bottom w:val="nil"/>
            <w:right w:val="nil"/>
          </w:tcBorders>
        </w:tcPr>
        <w:p w:rsidR="00C76F45" w:rsidRDefault="00C76F45">
          <w:pPr>
            <w:pStyle w:val="27"/>
            <w:widowControl w:val="0"/>
            <w:rPr>
              <w:sz w:val="18"/>
              <w:szCs w:val="18"/>
            </w:rPr>
          </w:pPr>
        </w:p>
      </w:tc>
      <w:tc>
        <w:tcPr>
          <w:tcW w:w="2616" w:type="dxa"/>
          <w:tcBorders>
            <w:top w:val="nil"/>
            <w:left w:val="nil"/>
            <w:bottom w:val="nil"/>
            <w:right w:val="nil"/>
          </w:tcBorders>
        </w:tcPr>
        <w:p w:rsidR="00C76F45" w:rsidRDefault="00C76F45">
          <w:pPr>
            <w:pStyle w:val="27"/>
            <w:widowControl w:val="0"/>
            <w:rPr>
              <w:sz w:val="18"/>
              <w:szCs w:val="18"/>
            </w:rPr>
          </w:pPr>
        </w:p>
      </w:tc>
      <w:tc>
        <w:tcPr>
          <w:tcW w:w="2614" w:type="dxa"/>
          <w:tcBorders>
            <w:top w:val="nil"/>
            <w:left w:val="nil"/>
            <w:bottom w:val="nil"/>
            <w:right w:val="nil"/>
          </w:tcBorders>
        </w:tcPr>
        <w:p w:rsidR="00C76F45" w:rsidRDefault="00C76F45">
          <w:pPr>
            <w:pStyle w:val="27"/>
            <w:widowControl w:val="0"/>
            <w:rPr>
              <w:sz w:val="18"/>
              <w:szCs w:val="18"/>
            </w:rPr>
          </w:pPr>
        </w:p>
      </w:tc>
      <w:tc>
        <w:tcPr>
          <w:tcW w:w="2616" w:type="dxa"/>
          <w:tcBorders>
            <w:top w:val="nil"/>
            <w:left w:val="nil"/>
            <w:bottom w:val="nil"/>
            <w:right w:val="nil"/>
          </w:tcBorders>
        </w:tcPr>
        <w:p w:rsidR="00C76F45" w:rsidRDefault="00C76F45">
          <w:pPr>
            <w:pStyle w:val="27"/>
            <w:widowControl w:val="0"/>
            <w:rPr>
              <w:sz w:val="18"/>
              <w:szCs w:val="18"/>
            </w:rPr>
          </w:pPr>
        </w:p>
      </w:tc>
    </w:tr>
    <w:tr w:rsidR="00C76F45">
      <w:trPr>
        <w:jc w:val="center"/>
      </w:trPr>
      <w:tc>
        <w:tcPr>
          <w:tcW w:w="2615" w:type="dxa"/>
          <w:tcBorders>
            <w:top w:val="nil"/>
            <w:left w:val="nil"/>
            <w:bottom w:val="nil"/>
            <w:right w:val="nil"/>
          </w:tcBorders>
        </w:tcPr>
        <w:p w:rsidR="00C76F45" w:rsidRDefault="00C76F45">
          <w:pPr>
            <w:pStyle w:val="27"/>
            <w:widowControl w:val="0"/>
            <w:rPr>
              <w:sz w:val="18"/>
              <w:szCs w:val="18"/>
            </w:rPr>
          </w:pPr>
        </w:p>
      </w:tc>
      <w:tc>
        <w:tcPr>
          <w:tcW w:w="2614" w:type="dxa"/>
          <w:tcBorders>
            <w:top w:val="nil"/>
            <w:left w:val="nil"/>
            <w:bottom w:val="nil"/>
            <w:right w:val="nil"/>
          </w:tcBorders>
        </w:tcPr>
        <w:p w:rsidR="00C76F45" w:rsidRPr="009D1666" w:rsidRDefault="00C76F45">
          <w:pPr>
            <w:pStyle w:val="27"/>
            <w:widowControl w:val="0"/>
            <w:rPr>
              <w:sz w:val="18"/>
              <w:szCs w:val="18"/>
              <w:lang w:val="en-US"/>
            </w:rPr>
          </w:pPr>
        </w:p>
      </w:tc>
      <w:tc>
        <w:tcPr>
          <w:tcW w:w="2618" w:type="dxa"/>
          <w:tcBorders>
            <w:top w:val="nil"/>
            <w:left w:val="nil"/>
            <w:bottom w:val="nil"/>
            <w:right w:val="nil"/>
          </w:tcBorders>
        </w:tcPr>
        <w:p w:rsidR="00C76F45" w:rsidRDefault="00C76F45">
          <w:pPr>
            <w:pStyle w:val="27"/>
            <w:widowControl w:val="0"/>
            <w:rPr>
              <w:sz w:val="18"/>
              <w:szCs w:val="18"/>
            </w:rPr>
          </w:pPr>
        </w:p>
      </w:tc>
      <w:tc>
        <w:tcPr>
          <w:tcW w:w="2616" w:type="dxa"/>
          <w:tcBorders>
            <w:top w:val="nil"/>
            <w:left w:val="nil"/>
            <w:bottom w:val="nil"/>
            <w:right w:val="nil"/>
          </w:tcBorders>
        </w:tcPr>
        <w:p w:rsidR="00C76F45" w:rsidRDefault="00C76F45">
          <w:pPr>
            <w:pStyle w:val="27"/>
            <w:widowControl w:val="0"/>
            <w:rPr>
              <w:sz w:val="18"/>
              <w:szCs w:val="18"/>
            </w:rPr>
          </w:pPr>
        </w:p>
      </w:tc>
      <w:tc>
        <w:tcPr>
          <w:tcW w:w="2614" w:type="dxa"/>
          <w:tcBorders>
            <w:top w:val="nil"/>
            <w:left w:val="nil"/>
            <w:bottom w:val="nil"/>
            <w:right w:val="nil"/>
          </w:tcBorders>
        </w:tcPr>
        <w:p w:rsidR="00C76F45" w:rsidRDefault="00C76F45" w:rsidP="00984B12">
          <w:pPr>
            <w:pStyle w:val="27"/>
            <w:widowContro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       </w:t>
          </w:r>
        </w:p>
      </w:tc>
      <w:tc>
        <w:tcPr>
          <w:tcW w:w="2616" w:type="dxa"/>
          <w:tcBorders>
            <w:top w:val="nil"/>
            <w:left w:val="nil"/>
            <w:bottom w:val="nil"/>
            <w:right w:val="nil"/>
          </w:tcBorders>
        </w:tcPr>
        <w:p w:rsidR="00C76F45" w:rsidRDefault="00C76F45">
          <w:pPr>
            <w:pStyle w:val="27"/>
            <w:widowControl w:val="0"/>
            <w:rPr>
              <w:sz w:val="18"/>
              <w:szCs w:val="18"/>
            </w:rPr>
          </w:pPr>
        </w:p>
      </w:tc>
    </w:tr>
  </w:tbl>
  <w:p w:rsidR="00C76F45" w:rsidRDefault="00C76F45">
    <w:pPr>
      <w:pStyle w:val="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F45" w:rsidRDefault="00C76F45" w:rsidP="000E7652">
      <w:r>
        <w:separator/>
      </w:r>
    </w:p>
  </w:footnote>
  <w:footnote w:type="continuationSeparator" w:id="0">
    <w:p w:rsidR="00C76F45" w:rsidRDefault="00C76F45" w:rsidP="000E7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45" w:rsidRDefault="00C76F45">
    <w:pPr>
      <w:pStyle w:val="26"/>
    </w:pPr>
  </w:p>
  <w:p w:rsidR="00C76F45" w:rsidRDefault="00C76F45">
    <w:pPr>
      <w:pStyle w:val="26"/>
    </w:pPr>
  </w:p>
  <w:p w:rsidR="00C76F45" w:rsidRDefault="00C76F45">
    <w:pPr>
      <w:pStyle w:val="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D15EC"/>
    <w:multiLevelType w:val="hybridMultilevel"/>
    <w:tmpl w:val="67A6C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17018"/>
    <w:multiLevelType w:val="hybridMultilevel"/>
    <w:tmpl w:val="44EA2240"/>
    <w:lvl w:ilvl="0" w:tplc="A6989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1C32CB"/>
    <w:multiLevelType w:val="hybridMultilevel"/>
    <w:tmpl w:val="B142B600"/>
    <w:lvl w:ilvl="0" w:tplc="A6989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mirrorMargins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52"/>
    <w:rsid w:val="000005BB"/>
    <w:rsid w:val="00031EAB"/>
    <w:rsid w:val="000D06C5"/>
    <w:rsid w:val="000E7652"/>
    <w:rsid w:val="001170E2"/>
    <w:rsid w:val="0014020A"/>
    <w:rsid w:val="00172B39"/>
    <w:rsid w:val="00295FFE"/>
    <w:rsid w:val="00327EE6"/>
    <w:rsid w:val="003665A8"/>
    <w:rsid w:val="003B4E6B"/>
    <w:rsid w:val="003C1F5D"/>
    <w:rsid w:val="0042074D"/>
    <w:rsid w:val="004605D0"/>
    <w:rsid w:val="004A7824"/>
    <w:rsid w:val="005B0FA2"/>
    <w:rsid w:val="005E362A"/>
    <w:rsid w:val="005E6682"/>
    <w:rsid w:val="00607302"/>
    <w:rsid w:val="00625AE1"/>
    <w:rsid w:val="00634F75"/>
    <w:rsid w:val="006B778B"/>
    <w:rsid w:val="006F0031"/>
    <w:rsid w:val="007459B9"/>
    <w:rsid w:val="007850F0"/>
    <w:rsid w:val="007D3BF3"/>
    <w:rsid w:val="007F4616"/>
    <w:rsid w:val="00803AFC"/>
    <w:rsid w:val="00807AFE"/>
    <w:rsid w:val="00830A4E"/>
    <w:rsid w:val="008737A9"/>
    <w:rsid w:val="0096064A"/>
    <w:rsid w:val="009718FF"/>
    <w:rsid w:val="00984B12"/>
    <w:rsid w:val="009C4951"/>
    <w:rsid w:val="009D1666"/>
    <w:rsid w:val="009D371A"/>
    <w:rsid w:val="009F260B"/>
    <w:rsid w:val="009F57F2"/>
    <w:rsid w:val="00A66260"/>
    <w:rsid w:val="00A75930"/>
    <w:rsid w:val="00A80CE1"/>
    <w:rsid w:val="00A959EA"/>
    <w:rsid w:val="00BA5EC8"/>
    <w:rsid w:val="00BD71EF"/>
    <w:rsid w:val="00C537DD"/>
    <w:rsid w:val="00C76F45"/>
    <w:rsid w:val="00CA5553"/>
    <w:rsid w:val="00D457EE"/>
    <w:rsid w:val="00E13034"/>
    <w:rsid w:val="00E46D74"/>
    <w:rsid w:val="00F123A7"/>
    <w:rsid w:val="00F16AAF"/>
    <w:rsid w:val="00F24FF6"/>
    <w:rsid w:val="00F46DB3"/>
    <w:rsid w:val="00F772B8"/>
    <w:rsid w:val="00F94325"/>
    <w:rsid w:val="00F977EE"/>
    <w:rsid w:val="00FA5A75"/>
    <w:rsid w:val="00FD6411"/>
    <w:rsid w:val="00FE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443E2C"/>
    <w:pPr>
      <w:keepNext/>
      <w:jc w:val="center"/>
      <w:outlineLvl w:val="0"/>
    </w:pPr>
    <w:rPr>
      <w:rFonts w:eastAsiaTheme="majorEastAsia" w:cstheme="majorBidi"/>
      <w:b/>
      <w:sz w:val="28"/>
    </w:rPr>
  </w:style>
  <w:style w:type="paragraph" w:customStyle="1" w:styleId="21">
    <w:name w:val="Заголовок 21"/>
    <w:basedOn w:val="a"/>
    <w:next w:val="a"/>
    <w:link w:val="2"/>
    <w:qFormat/>
    <w:rsid w:val="00443E2C"/>
    <w:pPr>
      <w:keepNext/>
      <w:jc w:val="center"/>
      <w:outlineLvl w:val="1"/>
    </w:pPr>
    <w:rPr>
      <w:rFonts w:eastAsia="Times New Roman"/>
      <w:b/>
      <w:sz w:val="14"/>
    </w:rPr>
  </w:style>
  <w:style w:type="paragraph" w:customStyle="1" w:styleId="31">
    <w:name w:val="Заголовок 31"/>
    <w:basedOn w:val="a"/>
    <w:next w:val="a"/>
    <w:link w:val="3"/>
    <w:qFormat/>
    <w:rsid w:val="00443E2C"/>
    <w:pPr>
      <w:keepNext/>
      <w:jc w:val="center"/>
      <w:outlineLvl w:val="2"/>
    </w:pPr>
    <w:rPr>
      <w:rFonts w:eastAsia="Times New Roman"/>
      <w:b/>
      <w:sz w:val="16"/>
    </w:rPr>
  </w:style>
  <w:style w:type="paragraph" w:customStyle="1" w:styleId="41">
    <w:name w:val="Заголовок 41"/>
    <w:basedOn w:val="a"/>
    <w:next w:val="a"/>
    <w:link w:val="4"/>
    <w:qFormat/>
    <w:rsid w:val="00443E2C"/>
    <w:pPr>
      <w:keepNext/>
      <w:widowControl w:val="0"/>
      <w:spacing w:before="240" w:after="60"/>
      <w:ind w:left="2832" w:hanging="708"/>
      <w:outlineLvl w:val="3"/>
    </w:pPr>
    <w:rPr>
      <w:rFonts w:ascii="Arial" w:eastAsia="Times New Roman" w:hAnsi="Arial"/>
      <w:b/>
      <w:sz w:val="24"/>
    </w:rPr>
  </w:style>
  <w:style w:type="paragraph" w:customStyle="1" w:styleId="51">
    <w:name w:val="Заголовок 51"/>
    <w:basedOn w:val="a"/>
    <w:next w:val="a"/>
    <w:link w:val="5"/>
    <w:qFormat/>
    <w:rsid w:val="00443E2C"/>
    <w:pPr>
      <w:keepNext/>
      <w:jc w:val="center"/>
      <w:outlineLvl w:val="4"/>
    </w:pPr>
    <w:rPr>
      <w:rFonts w:eastAsia="Times New Roman"/>
      <w:sz w:val="28"/>
    </w:rPr>
  </w:style>
  <w:style w:type="paragraph" w:customStyle="1" w:styleId="61">
    <w:name w:val="Заголовок 61"/>
    <w:basedOn w:val="a"/>
    <w:next w:val="a"/>
    <w:link w:val="6"/>
    <w:qFormat/>
    <w:rsid w:val="00443E2C"/>
    <w:pPr>
      <w:keepNext/>
      <w:outlineLvl w:val="5"/>
    </w:pPr>
    <w:rPr>
      <w:rFonts w:eastAsia="Times New Roman"/>
      <w:b/>
      <w:sz w:val="24"/>
    </w:rPr>
  </w:style>
  <w:style w:type="paragraph" w:customStyle="1" w:styleId="71">
    <w:name w:val="Заголовок 71"/>
    <w:basedOn w:val="a"/>
    <w:next w:val="a"/>
    <w:link w:val="7"/>
    <w:qFormat/>
    <w:rsid w:val="00443E2C"/>
    <w:pPr>
      <w:keepNext/>
      <w:spacing w:line="312" w:lineRule="auto"/>
      <w:jc w:val="center"/>
      <w:outlineLvl w:val="6"/>
    </w:pPr>
    <w:rPr>
      <w:rFonts w:eastAsia="Times New Roman"/>
      <w:sz w:val="24"/>
    </w:rPr>
  </w:style>
  <w:style w:type="paragraph" w:customStyle="1" w:styleId="81">
    <w:name w:val="Заголовок 81"/>
    <w:basedOn w:val="a"/>
    <w:next w:val="a"/>
    <w:link w:val="8"/>
    <w:qFormat/>
    <w:rsid w:val="00443E2C"/>
    <w:pPr>
      <w:keepNext/>
      <w:tabs>
        <w:tab w:val="right" w:leader="dot" w:pos="10065"/>
      </w:tabs>
      <w:spacing w:before="120"/>
      <w:ind w:right="-284"/>
      <w:outlineLvl w:val="7"/>
    </w:pPr>
    <w:rPr>
      <w:rFonts w:eastAsia="Times New Roman"/>
      <w:b/>
      <w:sz w:val="24"/>
    </w:rPr>
  </w:style>
  <w:style w:type="paragraph" w:customStyle="1" w:styleId="91">
    <w:name w:val="Заголовок 91"/>
    <w:basedOn w:val="a"/>
    <w:next w:val="a"/>
    <w:link w:val="9"/>
    <w:qFormat/>
    <w:rsid w:val="00443E2C"/>
    <w:pPr>
      <w:keepNext/>
      <w:tabs>
        <w:tab w:val="left" w:pos="1843"/>
      </w:tabs>
      <w:ind w:firstLine="7088"/>
      <w:jc w:val="both"/>
      <w:outlineLvl w:val="8"/>
    </w:pPr>
    <w:rPr>
      <w:rFonts w:eastAsia="Times New Roman"/>
      <w:sz w:val="24"/>
    </w:rPr>
  </w:style>
  <w:style w:type="character" w:customStyle="1" w:styleId="a3">
    <w:name w:val="для документов Знак"/>
    <w:basedOn w:val="a0"/>
    <w:qFormat/>
    <w:rsid w:val="00B41FCF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1">
    <w:name w:val="Заголовок 1 Знак"/>
    <w:basedOn w:val="a0"/>
    <w:link w:val="11"/>
    <w:qFormat/>
    <w:rsid w:val="00443E2C"/>
    <w:rPr>
      <w:rFonts w:ascii="Times New Roman" w:eastAsiaTheme="majorEastAsia" w:hAnsi="Times New Roman" w:cstheme="majorBidi"/>
      <w:b/>
      <w:sz w:val="28"/>
      <w:szCs w:val="20"/>
      <w:lang w:eastAsia="ru-RU"/>
    </w:rPr>
  </w:style>
  <w:style w:type="character" w:customStyle="1" w:styleId="10">
    <w:name w:val="Основной шрифт абзаца1"/>
    <w:qFormat/>
    <w:rsid w:val="00443E2C"/>
    <w:rPr>
      <w:sz w:val="20"/>
    </w:rPr>
  </w:style>
  <w:style w:type="character" w:customStyle="1" w:styleId="20">
    <w:name w:val="Основной шрифт абзаца2"/>
    <w:qFormat/>
    <w:rsid w:val="00443E2C"/>
  </w:style>
  <w:style w:type="character" w:customStyle="1" w:styleId="2">
    <w:name w:val="Заголовок 2 Знак"/>
    <w:basedOn w:val="a0"/>
    <w:link w:val="21"/>
    <w:qFormat/>
    <w:rsid w:val="00443E2C"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character" w:customStyle="1" w:styleId="3">
    <w:name w:val="Заголовок 3 Знак"/>
    <w:basedOn w:val="a0"/>
    <w:link w:val="31"/>
    <w:qFormat/>
    <w:rsid w:val="00443E2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4">
    <w:name w:val="Заголовок 4 Знак"/>
    <w:basedOn w:val="a0"/>
    <w:link w:val="41"/>
    <w:qFormat/>
    <w:rsid w:val="00443E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">
    <w:name w:val="Заголовок 5 Знак"/>
    <w:basedOn w:val="a0"/>
    <w:link w:val="51"/>
    <w:qFormat/>
    <w:rsid w:val="00443E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">
    <w:name w:val="Заголовок 6 Знак"/>
    <w:basedOn w:val="a0"/>
    <w:link w:val="61"/>
    <w:qFormat/>
    <w:rsid w:val="00443E2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">
    <w:name w:val="Заголовок 7 Знак"/>
    <w:basedOn w:val="a0"/>
    <w:link w:val="71"/>
    <w:qFormat/>
    <w:rsid w:val="00443E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">
    <w:name w:val="Заголовок 8 Знак"/>
    <w:basedOn w:val="a0"/>
    <w:link w:val="81"/>
    <w:qFormat/>
    <w:rsid w:val="00443E2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">
    <w:name w:val="Заголовок 9 Знак"/>
    <w:basedOn w:val="a0"/>
    <w:link w:val="91"/>
    <w:qFormat/>
    <w:rsid w:val="00443E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443E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semiHidden/>
    <w:qFormat/>
    <w:rsid w:val="00443E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азвание Знак"/>
    <w:basedOn w:val="a0"/>
    <w:qFormat/>
    <w:rsid w:val="00443E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qFormat/>
    <w:rsid w:val="00DF402F"/>
    <w:rPr>
      <w:bCs/>
      <w:iCs/>
      <w:sz w:val="28"/>
      <w:szCs w:val="28"/>
    </w:rPr>
  </w:style>
  <w:style w:type="character" w:customStyle="1" w:styleId="a8">
    <w:name w:val="Основной текст с отступом Знак"/>
    <w:basedOn w:val="a0"/>
    <w:semiHidden/>
    <w:qFormat/>
    <w:rsid w:val="00443E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Подзаголовок Знак"/>
    <w:basedOn w:val="a0"/>
    <w:qFormat/>
    <w:rsid w:val="00443E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3"/>
    <w:semiHidden/>
    <w:qFormat/>
    <w:rsid w:val="00443E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2"/>
    <w:semiHidden/>
    <w:qFormat/>
    <w:rsid w:val="00443E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10"/>
    <w:semiHidden/>
    <w:qFormat/>
    <w:rsid w:val="00443E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10"/>
    <w:semiHidden/>
    <w:qFormat/>
    <w:rsid w:val="00443E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Схема документа Знак"/>
    <w:basedOn w:val="a0"/>
    <w:semiHidden/>
    <w:qFormat/>
    <w:rsid w:val="00443E2C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styleId="ab">
    <w:name w:val="Subtle Emphasis"/>
    <w:basedOn w:val="a0"/>
    <w:uiPriority w:val="19"/>
    <w:qFormat/>
    <w:rsid w:val="00443E2C"/>
    <w:rPr>
      <w:i/>
      <w:iCs/>
      <w:color w:val="404040" w:themeColor="text1" w:themeTint="BF"/>
    </w:rPr>
  </w:style>
  <w:style w:type="character" w:customStyle="1" w:styleId="ac">
    <w:name w:val="Текст выноски Знак"/>
    <w:basedOn w:val="a0"/>
    <w:uiPriority w:val="99"/>
    <w:semiHidden/>
    <w:qFormat/>
    <w:rsid w:val="009D24B0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d"/>
    <w:qFormat/>
    <w:rsid w:val="000E765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autoRedefine/>
    <w:rsid w:val="00DF402F"/>
    <w:pPr>
      <w:tabs>
        <w:tab w:val="left" w:pos="2694"/>
        <w:tab w:val="left" w:pos="3402"/>
      </w:tabs>
      <w:spacing w:line="360" w:lineRule="auto"/>
      <w:ind w:firstLine="709"/>
      <w:contextualSpacing/>
      <w:jc w:val="both"/>
    </w:pPr>
    <w:rPr>
      <w:bCs/>
      <w:iCs/>
      <w:sz w:val="28"/>
      <w:szCs w:val="28"/>
    </w:rPr>
  </w:style>
  <w:style w:type="paragraph" w:styleId="ae">
    <w:name w:val="List"/>
    <w:basedOn w:val="ad"/>
    <w:rsid w:val="000E7652"/>
    <w:rPr>
      <w:rFonts w:cs="Lucida Sans"/>
    </w:rPr>
  </w:style>
  <w:style w:type="paragraph" w:customStyle="1" w:styleId="13">
    <w:name w:val="Название объекта1"/>
    <w:basedOn w:val="a"/>
    <w:qFormat/>
    <w:rsid w:val="000E765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rsid w:val="000E7652"/>
    <w:pPr>
      <w:suppressLineNumbers/>
    </w:pPr>
    <w:rPr>
      <w:rFonts w:cs="Lucida Sans"/>
    </w:rPr>
  </w:style>
  <w:style w:type="paragraph" w:customStyle="1" w:styleId="af0">
    <w:name w:val="для документов"/>
    <w:basedOn w:val="11"/>
    <w:qFormat/>
    <w:rsid w:val="00B41FCF"/>
    <w:pPr>
      <w:jc w:val="both"/>
    </w:pPr>
    <w:rPr>
      <w:color w:val="000000" w:themeColor="text1"/>
    </w:rPr>
  </w:style>
  <w:style w:type="paragraph" w:customStyle="1" w:styleId="14">
    <w:name w:val="заголовок 1"/>
    <w:basedOn w:val="a"/>
    <w:next w:val="a"/>
    <w:qFormat/>
    <w:rsid w:val="00443E2C"/>
    <w:pPr>
      <w:keepNext/>
      <w:tabs>
        <w:tab w:val="left" w:pos="480"/>
      </w:tabs>
      <w:spacing w:before="240" w:after="60"/>
      <w:ind w:left="480" w:hanging="480"/>
      <w:jc w:val="center"/>
    </w:pPr>
    <w:rPr>
      <w:rFonts w:eastAsia="Times New Roman"/>
      <w:b/>
      <w:kern w:val="2"/>
      <w:sz w:val="24"/>
    </w:rPr>
  </w:style>
  <w:style w:type="paragraph" w:customStyle="1" w:styleId="23">
    <w:name w:val="заголовок 2"/>
    <w:basedOn w:val="a"/>
    <w:next w:val="a"/>
    <w:link w:val="22"/>
    <w:qFormat/>
    <w:rsid w:val="00443E2C"/>
    <w:pPr>
      <w:keepNext/>
      <w:widowControl w:val="0"/>
      <w:spacing w:before="240" w:after="60"/>
      <w:ind w:left="1416" w:hanging="708"/>
      <w:jc w:val="both"/>
    </w:pPr>
    <w:rPr>
      <w:rFonts w:eastAsia="Times New Roman"/>
      <w:b/>
      <w:sz w:val="24"/>
    </w:rPr>
  </w:style>
  <w:style w:type="paragraph" w:customStyle="1" w:styleId="32">
    <w:name w:val="заголовок 3"/>
    <w:basedOn w:val="a"/>
    <w:next w:val="a"/>
    <w:link w:val="30"/>
    <w:qFormat/>
    <w:rsid w:val="00443E2C"/>
    <w:pPr>
      <w:keepNext/>
      <w:widowControl w:val="0"/>
      <w:spacing w:before="240" w:after="60"/>
      <w:ind w:left="2124" w:hanging="708"/>
    </w:pPr>
    <w:rPr>
      <w:rFonts w:ascii="Arial" w:eastAsia="Times New Roman" w:hAnsi="Arial"/>
      <w:sz w:val="24"/>
    </w:rPr>
  </w:style>
  <w:style w:type="paragraph" w:customStyle="1" w:styleId="50">
    <w:name w:val="заголовок 5"/>
    <w:basedOn w:val="a"/>
    <w:next w:val="a"/>
    <w:qFormat/>
    <w:rsid w:val="00443E2C"/>
    <w:pPr>
      <w:keepNext/>
      <w:widowControl w:val="0"/>
      <w:ind w:left="-709" w:right="426"/>
      <w:jc w:val="center"/>
    </w:pPr>
    <w:rPr>
      <w:rFonts w:eastAsia="Times New Roman"/>
      <w:sz w:val="28"/>
    </w:rPr>
  </w:style>
  <w:style w:type="paragraph" w:customStyle="1" w:styleId="15">
    <w:name w:val="оглавление 1"/>
    <w:basedOn w:val="a"/>
    <w:next w:val="a"/>
    <w:qFormat/>
    <w:rsid w:val="00443E2C"/>
    <w:pPr>
      <w:tabs>
        <w:tab w:val="right" w:leader="dot" w:pos="9922"/>
      </w:tabs>
    </w:pPr>
    <w:rPr>
      <w:rFonts w:eastAsia="Times New Roman"/>
    </w:rPr>
  </w:style>
  <w:style w:type="paragraph" w:customStyle="1" w:styleId="211">
    <w:name w:val="Основной текст 2 Знак1"/>
    <w:basedOn w:val="a"/>
    <w:next w:val="a"/>
    <w:link w:val="25"/>
    <w:qFormat/>
    <w:rsid w:val="00443E2C"/>
    <w:pPr>
      <w:tabs>
        <w:tab w:val="right" w:leader="dot" w:pos="9922"/>
      </w:tabs>
      <w:ind w:left="200"/>
    </w:pPr>
    <w:rPr>
      <w:rFonts w:eastAsia="Times New Roman"/>
    </w:rPr>
  </w:style>
  <w:style w:type="paragraph" w:customStyle="1" w:styleId="311">
    <w:name w:val="Основной текст 3 Знак1"/>
    <w:basedOn w:val="a"/>
    <w:next w:val="a"/>
    <w:link w:val="34"/>
    <w:qFormat/>
    <w:rsid w:val="00443E2C"/>
    <w:pPr>
      <w:tabs>
        <w:tab w:val="right" w:leader="dot" w:pos="9922"/>
      </w:tabs>
      <w:ind w:left="400"/>
    </w:pPr>
    <w:rPr>
      <w:rFonts w:eastAsia="Times New Roman"/>
    </w:rPr>
  </w:style>
  <w:style w:type="paragraph" w:customStyle="1" w:styleId="40">
    <w:name w:val="оглавление 4"/>
    <w:basedOn w:val="a"/>
    <w:next w:val="a"/>
    <w:qFormat/>
    <w:rsid w:val="00443E2C"/>
    <w:pPr>
      <w:tabs>
        <w:tab w:val="right" w:leader="dot" w:pos="9922"/>
      </w:tabs>
      <w:ind w:left="600"/>
    </w:pPr>
    <w:rPr>
      <w:rFonts w:eastAsia="Times New Roman"/>
    </w:rPr>
  </w:style>
  <w:style w:type="paragraph" w:customStyle="1" w:styleId="52">
    <w:name w:val="оглавление 5"/>
    <w:basedOn w:val="a"/>
    <w:next w:val="a"/>
    <w:qFormat/>
    <w:rsid w:val="00443E2C"/>
    <w:pPr>
      <w:tabs>
        <w:tab w:val="right" w:leader="dot" w:pos="9922"/>
      </w:tabs>
      <w:ind w:left="800"/>
    </w:pPr>
    <w:rPr>
      <w:rFonts w:eastAsia="Times New Roman"/>
    </w:rPr>
  </w:style>
  <w:style w:type="paragraph" w:customStyle="1" w:styleId="60">
    <w:name w:val="оглавление 6"/>
    <w:basedOn w:val="a"/>
    <w:next w:val="a"/>
    <w:qFormat/>
    <w:rsid w:val="00443E2C"/>
    <w:pPr>
      <w:tabs>
        <w:tab w:val="right" w:leader="dot" w:pos="9922"/>
      </w:tabs>
      <w:ind w:left="1000"/>
    </w:pPr>
    <w:rPr>
      <w:rFonts w:eastAsia="Times New Roman"/>
    </w:rPr>
  </w:style>
  <w:style w:type="paragraph" w:customStyle="1" w:styleId="70">
    <w:name w:val="оглавление 7"/>
    <w:basedOn w:val="a"/>
    <w:next w:val="a"/>
    <w:qFormat/>
    <w:rsid w:val="00443E2C"/>
    <w:pPr>
      <w:tabs>
        <w:tab w:val="right" w:leader="dot" w:pos="9922"/>
      </w:tabs>
      <w:ind w:left="1200"/>
    </w:pPr>
    <w:rPr>
      <w:rFonts w:eastAsia="Times New Roman"/>
    </w:rPr>
  </w:style>
  <w:style w:type="paragraph" w:customStyle="1" w:styleId="80">
    <w:name w:val="оглавление 8"/>
    <w:basedOn w:val="a"/>
    <w:next w:val="a"/>
    <w:qFormat/>
    <w:rsid w:val="00443E2C"/>
    <w:pPr>
      <w:tabs>
        <w:tab w:val="right" w:leader="dot" w:pos="9922"/>
      </w:tabs>
      <w:ind w:left="1400"/>
    </w:pPr>
    <w:rPr>
      <w:rFonts w:eastAsia="Times New Roman"/>
    </w:rPr>
  </w:style>
  <w:style w:type="paragraph" w:customStyle="1" w:styleId="90">
    <w:name w:val="оглавление 9"/>
    <w:basedOn w:val="a"/>
    <w:next w:val="a"/>
    <w:qFormat/>
    <w:rsid w:val="00443E2C"/>
    <w:pPr>
      <w:tabs>
        <w:tab w:val="right" w:leader="dot" w:pos="9922"/>
      </w:tabs>
      <w:ind w:left="1600"/>
    </w:pPr>
    <w:rPr>
      <w:rFonts w:eastAsia="Times New Roman"/>
    </w:rPr>
  </w:style>
  <w:style w:type="paragraph" w:customStyle="1" w:styleId="212">
    <w:name w:val="Основной текст 21"/>
    <w:basedOn w:val="a"/>
    <w:qFormat/>
    <w:rsid w:val="00443E2C"/>
    <w:pPr>
      <w:widowControl w:val="0"/>
      <w:ind w:firstLine="360"/>
      <w:jc w:val="both"/>
    </w:pPr>
    <w:rPr>
      <w:rFonts w:ascii="Arial" w:eastAsia="Times New Roman" w:hAnsi="Arial"/>
      <w:sz w:val="24"/>
    </w:rPr>
  </w:style>
  <w:style w:type="paragraph" w:customStyle="1" w:styleId="16">
    <w:name w:val="Нижний колонтитул1"/>
    <w:basedOn w:val="a"/>
    <w:qFormat/>
    <w:rsid w:val="00443E2C"/>
    <w:pPr>
      <w:widowControl w:val="0"/>
      <w:tabs>
        <w:tab w:val="center" w:pos="4153"/>
        <w:tab w:val="right" w:pos="8306"/>
      </w:tabs>
    </w:pPr>
    <w:rPr>
      <w:rFonts w:eastAsia="Times New Roman"/>
    </w:rPr>
  </w:style>
  <w:style w:type="paragraph" w:customStyle="1" w:styleId="17">
    <w:name w:val="Верхний колонтитул1"/>
    <w:basedOn w:val="a"/>
    <w:qFormat/>
    <w:rsid w:val="00443E2C"/>
    <w:pPr>
      <w:widowControl w:val="0"/>
      <w:tabs>
        <w:tab w:val="center" w:pos="4153"/>
        <w:tab w:val="right" w:pos="8306"/>
      </w:tabs>
    </w:pPr>
    <w:rPr>
      <w:rFonts w:eastAsia="Times New Roman"/>
    </w:rPr>
  </w:style>
  <w:style w:type="paragraph" w:customStyle="1" w:styleId="18">
    <w:name w:val="Обычный1"/>
    <w:qFormat/>
    <w:rsid w:val="00443E2C"/>
    <w:rPr>
      <w:rFonts w:eastAsia="Times New Roman"/>
      <w:lang w:eastAsia="ru-RU"/>
    </w:rPr>
  </w:style>
  <w:style w:type="paragraph" w:customStyle="1" w:styleId="213">
    <w:name w:val="Основной текст с отступом 21"/>
    <w:basedOn w:val="a"/>
    <w:qFormat/>
    <w:rsid w:val="00443E2C"/>
    <w:pPr>
      <w:widowControl w:val="0"/>
      <w:ind w:firstLine="708"/>
      <w:jc w:val="both"/>
    </w:pPr>
    <w:rPr>
      <w:rFonts w:eastAsia="Times New Roman"/>
      <w:sz w:val="24"/>
    </w:rPr>
  </w:style>
  <w:style w:type="paragraph" w:customStyle="1" w:styleId="312">
    <w:name w:val="Основной текст с отступом 31"/>
    <w:basedOn w:val="a"/>
    <w:qFormat/>
    <w:rsid w:val="00443E2C"/>
    <w:pPr>
      <w:widowControl w:val="0"/>
      <w:ind w:left="-360"/>
      <w:jc w:val="center"/>
    </w:pPr>
    <w:rPr>
      <w:rFonts w:eastAsia="Times New Roman"/>
      <w:sz w:val="24"/>
    </w:rPr>
  </w:style>
  <w:style w:type="paragraph" w:customStyle="1" w:styleId="313">
    <w:name w:val="Основной текст 31"/>
    <w:basedOn w:val="a"/>
    <w:qFormat/>
    <w:rsid w:val="00443E2C"/>
    <w:pPr>
      <w:widowControl w:val="0"/>
      <w:jc w:val="both"/>
    </w:pPr>
    <w:rPr>
      <w:rFonts w:eastAsia="Times New Roman"/>
      <w:sz w:val="24"/>
    </w:rPr>
  </w:style>
  <w:style w:type="paragraph" w:customStyle="1" w:styleId="BodyText21">
    <w:name w:val="Body Text 21"/>
    <w:basedOn w:val="a"/>
    <w:qFormat/>
    <w:rsid w:val="00443E2C"/>
    <w:pPr>
      <w:widowControl w:val="0"/>
      <w:ind w:firstLine="360"/>
      <w:jc w:val="both"/>
    </w:pPr>
    <w:rPr>
      <w:rFonts w:ascii="Arial" w:eastAsia="Times New Roman" w:hAnsi="Arial"/>
      <w:sz w:val="24"/>
    </w:rPr>
  </w:style>
  <w:style w:type="paragraph" w:customStyle="1" w:styleId="110">
    <w:name w:val="Оглавление 11"/>
    <w:basedOn w:val="a"/>
    <w:next w:val="a"/>
    <w:autoRedefine/>
    <w:semiHidden/>
    <w:rsid w:val="00443E2C"/>
    <w:pPr>
      <w:spacing w:before="120" w:after="120"/>
      <w:ind w:right="-143"/>
      <w:jc w:val="both"/>
    </w:pPr>
    <w:rPr>
      <w:rFonts w:eastAsia="Times New Roman"/>
      <w:sz w:val="24"/>
    </w:rPr>
  </w:style>
  <w:style w:type="paragraph" w:customStyle="1" w:styleId="210">
    <w:name w:val="Оглавление 21"/>
    <w:basedOn w:val="a"/>
    <w:next w:val="a"/>
    <w:link w:val="24"/>
    <w:autoRedefine/>
    <w:semiHidden/>
    <w:rsid w:val="00443E2C"/>
    <w:pPr>
      <w:ind w:left="200"/>
    </w:pPr>
    <w:rPr>
      <w:rFonts w:eastAsia="Times New Roman"/>
      <w:smallCaps/>
    </w:rPr>
  </w:style>
  <w:style w:type="paragraph" w:customStyle="1" w:styleId="310">
    <w:name w:val="Оглавление 31"/>
    <w:basedOn w:val="a"/>
    <w:next w:val="a"/>
    <w:link w:val="33"/>
    <w:autoRedefine/>
    <w:semiHidden/>
    <w:rsid w:val="00443E2C"/>
    <w:pPr>
      <w:ind w:left="400"/>
    </w:pPr>
    <w:rPr>
      <w:rFonts w:eastAsia="Times New Roman"/>
      <w:i/>
    </w:rPr>
  </w:style>
  <w:style w:type="paragraph" w:customStyle="1" w:styleId="410">
    <w:name w:val="Оглавление 41"/>
    <w:basedOn w:val="a"/>
    <w:next w:val="a"/>
    <w:autoRedefine/>
    <w:semiHidden/>
    <w:rsid w:val="00443E2C"/>
    <w:pPr>
      <w:ind w:left="600"/>
    </w:pPr>
    <w:rPr>
      <w:rFonts w:eastAsia="Times New Roman"/>
      <w:sz w:val="18"/>
    </w:rPr>
  </w:style>
  <w:style w:type="paragraph" w:customStyle="1" w:styleId="510">
    <w:name w:val="Оглавление 51"/>
    <w:basedOn w:val="a"/>
    <w:next w:val="a"/>
    <w:autoRedefine/>
    <w:semiHidden/>
    <w:rsid w:val="00443E2C"/>
    <w:pPr>
      <w:ind w:left="800"/>
    </w:pPr>
    <w:rPr>
      <w:rFonts w:eastAsia="Times New Roman"/>
      <w:sz w:val="18"/>
    </w:rPr>
  </w:style>
  <w:style w:type="paragraph" w:customStyle="1" w:styleId="610">
    <w:name w:val="Оглавление 61"/>
    <w:basedOn w:val="a"/>
    <w:next w:val="a"/>
    <w:autoRedefine/>
    <w:semiHidden/>
    <w:rsid w:val="00443E2C"/>
    <w:pPr>
      <w:ind w:left="1000"/>
    </w:pPr>
    <w:rPr>
      <w:rFonts w:eastAsia="Times New Roman"/>
      <w:sz w:val="18"/>
    </w:rPr>
  </w:style>
  <w:style w:type="paragraph" w:customStyle="1" w:styleId="710">
    <w:name w:val="Оглавление 71"/>
    <w:basedOn w:val="a"/>
    <w:next w:val="a"/>
    <w:autoRedefine/>
    <w:semiHidden/>
    <w:rsid w:val="00443E2C"/>
    <w:pPr>
      <w:ind w:left="1200"/>
    </w:pPr>
    <w:rPr>
      <w:rFonts w:eastAsia="Times New Roman"/>
      <w:sz w:val="18"/>
    </w:rPr>
  </w:style>
  <w:style w:type="paragraph" w:customStyle="1" w:styleId="810">
    <w:name w:val="Оглавление 81"/>
    <w:basedOn w:val="a"/>
    <w:next w:val="a"/>
    <w:autoRedefine/>
    <w:semiHidden/>
    <w:rsid w:val="00443E2C"/>
    <w:pPr>
      <w:ind w:left="1400"/>
    </w:pPr>
    <w:rPr>
      <w:rFonts w:eastAsia="Times New Roman"/>
      <w:sz w:val="18"/>
    </w:rPr>
  </w:style>
  <w:style w:type="paragraph" w:customStyle="1" w:styleId="910">
    <w:name w:val="Оглавление 91"/>
    <w:basedOn w:val="a"/>
    <w:next w:val="a"/>
    <w:autoRedefine/>
    <w:semiHidden/>
    <w:rsid w:val="00443E2C"/>
    <w:pPr>
      <w:ind w:left="1600"/>
    </w:pPr>
    <w:rPr>
      <w:rFonts w:eastAsia="Times New Roman"/>
      <w:sz w:val="18"/>
    </w:rPr>
  </w:style>
  <w:style w:type="paragraph" w:customStyle="1" w:styleId="af1">
    <w:name w:val="Верхний и нижний колонтитулы"/>
    <w:basedOn w:val="a"/>
    <w:qFormat/>
    <w:rsid w:val="000E7652"/>
  </w:style>
  <w:style w:type="paragraph" w:customStyle="1" w:styleId="26">
    <w:name w:val="Верхний колонтитул2"/>
    <w:basedOn w:val="a"/>
    <w:uiPriority w:val="99"/>
    <w:rsid w:val="00443E2C"/>
    <w:pPr>
      <w:tabs>
        <w:tab w:val="center" w:pos="4153"/>
        <w:tab w:val="right" w:pos="8306"/>
      </w:tabs>
    </w:pPr>
    <w:rPr>
      <w:rFonts w:eastAsia="Times New Roman"/>
    </w:rPr>
  </w:style>
  <w:style w:type="paragraph" w:customStyle="1" w:styleId="27">
    <w:name w:val="Нижний колонтитул2"/>
    <w:basedOn w:val="a"/>
    <w:semiHidden/>
    <w:rsid w:val="00443E2C"/>
    <w:pPr>
      <w:tabs>
        <w:tab w:val="center" w:pos="4153"/>
        <w:tab w:val="right" w:pos="8306"/>
      </w:tabs>
    </w:pPr>
    <w:rPr>
      <w:rFonts w:eastAsia="Times New Roman"/>
    </w:rPr>
  </w:style>
  <w:style w:type="paragraph" w:styleId="af2">
    <w:name w:val="Title"/>
    <w:basedOn w:val="a"/>
    <w:qFormat/>
    <w:rsid w:val="00443E2C"/>
    <w:pPr>
      <w:widowControl w:val="0"/>
      <w:jc w:val="center"/>
    </w:pPr>
    <w:rPr>
      <w:rFonts w:eastAsia="Times New Roman"/>
      <w:b/>
      <w:sz w:val="28"/>
    </w:rPr>
  </w:style>
  <w:style w:type="paragraph" w:styleId="af3">
    <w:name w:val="Body Text Indent"/>
    <w:basedOn w:val="a"/>
    <w:semiHidden/>
    <w:rsid w:val="00443E2C"/>
    <w:pPr>
      <w:widowControl w:val="0"/>
      <w:ind w:left="708"/>
      <w:jc w:val="both"/>
    </w:pPr>
    <w:rPr>
      <w:rFonts w:eastAsia="Times New Roman"/>
      <w:sz w:val="24"/>
    </w:rPr>
  </w:style>
  <w:style w:type="paragraph" w:styleId="af4">
    <w:name w:val="Subtitle"/>
    <w:basedOn w:val="a"/>
    <w:qFormat/>
    <w:rsid w:val="00443E2C"/>
    <w:pPr>
      <w:tabs>
        <w:tab w:val="left" w:pos="1843"/>
      </w:tabs>
      <w:ind w:firstLine="10773"/>
      <w:jc w:val="center"/>
    </w:pPr>
    <w:rPr>
      <w:rFonts w:eastAsia="Times New Roman"/>
      <w:sz w:val="24"/>
    </w:rPr>
  </w:style>
  <w:style w:type="paragraph" w:styleId="25">
    <w:name w:val="Body Text 2"/>
    <w:basedOn w:val="a"/>
    <w:link w:val="211"/>
    <w:semiHidden/>
    <w:qFormat/>
    <w:rsid w:val="00443E2C"/>
    <w:pPr>
      <w:widowControl w:val="0"/>
      <w:ind w:left="708"/>
      <w:jc w:val="both"/>
    </w:pPr>
    <w:rPr>
      <w:rFonts w:eastAsia="Times New Roman"/>
      <w:sz w:val="24"/>
    </w:rPr>
  </w:style>
  <w:style w:type="paragraph" w:styleId="34">
    <w:name w:val="Body Text 3"/>
    <w:basedOn w:val="a"/>
    <w:link w:val="311"/>
    <w:semiHidden/>
    <w:qFormat/>
    <w:rsid w:val="00443E2C"/>
    <w:pPr>
      <w:widowControl w:val="0"/>
      <w:jc w:val="both"/>
    </w:pPr>
    <w:rPr>
      <w:rFonts w:eastAsia="Times New Roman"/>
      <w:sz w:val="24"/>
    </w:rPr>
  </w:style>
  <w:style w:type="paragraph" w:styleId="28">
    <w:name w:val="Body Text Indent 2"/>
    <w:basedOn w:val="a"/>
    <w:semiHidden/>
    <w:qFormat/>
    <w:rsid w:val="00443E2C"/>
    <w:pPr>
      <w:widowControl w:val="0"/>
      <w:ind w:firstLine="708"/>
      <w:jc w:val="both"/>
    </w:pPr>
    <w:rPr>
      <w:rFonts w:eastAsia="Times New Roman"/>
      <w:sz w:val="24"/>
    </w:rPr>
  </w:style>
  <w:style w:type="paragraph" w:styleId="35">
    <w:name w:val="Body Text Indent 3"/>
    <w:basedOn w:val="a"/>
    <w:semiHidden/>
    <w:qFormat/>
    <w:rsid w:val="00443E2C"/>
    <w:pPr>
      <w:widowControl w:val="0"/>
      <w:ind w:left="-360"/>
      <w:jc w:val="center"/>
    </w:pPr>
    <w:rPr>
      <w:rFonts w:eastAsia="Times New Roman"/>
      <w:sz w:val="24"/>
    </w:rPr>
  </w:style>
  <w:style w:type="paragraph" w:styleId="af5">
    <w:name w:val="Block Text"/>
    <w:basedOn w:val="a"/>
    <w:semiHidden/>
    <w:qFormat/>
    <w:rsid w:val="00443E2C"/>
    <w:pPr>
      <w:widowControl w:val="0"/>
      <w:ind w:left="-161" w:right="-55"/>
      <w:jc w:val="center"/>
    </w:pPr>
    <w:rPr>
      <w:rFonts w:eastAsia="Times New Roman"/>
      <w:sz w:val="24"/>
    </w:rPr>
  </w:style>
  <w:style w:type="paragraph" w:styleId="af6">
    <w:name w:val="Document Map"/>
    <w:basedOn w:val="a"/>
    <w:semiHidden/>
    <w:qFormat/>
    <w:rsid w:val="00443E2C"/>
    <w:pPr>
      <w:shd w:val="clear" w:color="auto" w:fill="000080"/>
    </w:pPr>
    <w:rPr>
      <w:rFonts w:ascii="Tahoma" w:eastAsia="Times New Roman" w:hAnsi="Tahoma"/>
    </w:rPr>
  </w:style>
  <w:style w:type="paragraph" w:styleId="af7">
    <w:name w:val="No Spacing"/>
    <w:uiPriority w:val="1"/>
    <w:qFormat/>
    <w:rsid w:val="00443E2C"/>
    <w:rPr>
      <w:rFonts w:eastAsia="Times New Roman"/>
      <w:lang w:eastAsia="ru-RU"/>
    </w:rPr>
  </w:style>
  <w:style w:type="paragraph" w:styleId="af8">
    <w:name w:val="Balloon Text"/>
    <w:basedOn w:val="a"/>
    <w:uiPriority w:val="99"/>
    <w:semiHidden/>
    <w:unhideWhenUsed/>
    <w:qFormat/>
    <w:rsid w:val="009D24B0"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rsid w:val="000E7652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0E7652"/>
    <w:pPr>
      <w:jc w:val="center"/>
    </w:pPr>
    <w:rPr>
      <w:b/>
      <w:bCs/>
    </w:rPr>
  </w:style>
  <w:style w:type="table" w:styleId="afb">
    <w:name w:val="Table Grid"/>
    <w:basedOn w:val="a1"/>
    <w:uiPriority w:val="59"/>
    <w:rsid w:val="00B03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header"/>
    <w:basedOn w:val="a"/>
    <w:link w:val="19"/>
    <w:uiPriority w:val="99"/>
    <w:unhideWhenUsed/>
    <w:rsid w:val="009D1666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c"/>
    <w:uiPriority w:val="99"/>
    <w:rsid w:val="009D1666"/>
  </w:style>
  <w:style w:type="paragraph" w:styleId="afd">
    <w:name w:val="footer"/>
    <w:basedOn w:val="a"/>
    <w:link w:val="1a"/>
    <w:unhideWhenUsed/>
    <w:rsid w:val="009D1666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d"/>
    <w:rsid w:val="009D1666"/>
  </w:style>
  <w:style w:type="character" w:styleId="afe">
    <w:name w:val="Hyperlink"/>
    <w:basedOn w:val="a0"/>
    <w:uiPriority w:val="99"/>
    <w:unhideWhenUsed/>
    <w:rsid w:val="009D1666"/>
    <w:rPr>
      <w:color w:val="0563C1" w:themeColor="hyperlink"/>
      <w:u w:val="single"/>
    </w:rPr>
  </w:style>
  <w:style w:type="paragraph" w:customStyle="1" w:styleId="aff">
    <w:name w:val="Название документа"/>
    <w:aliases w:val="обозначение"/>
    <w:basedOn w:val="a"/>
    <w:qFormat/>
    <w:rsid w:val="0042074D"/>
    <w:pPr>
      <w:suppressAutoHyphens w:val="0"/>
      <w:spacing w:after="120"/>
      <w:jc w:val="center"/>
    </w:pPr>
    <w:rPr>
      <w:rFonts w:eastAsia="Times New Roman" w:cs="Arial"/>
      <w:b/>
      <w:bCs/>
      <w:iCs/>
      <w:sz w:val="28"/>
      <w:szCs w:val="24"/>
      <w:lang w:eastAsia="ru-RU"/>
    </w:rPr>
  </w:style>
  <w:style w:type="paragraph" w:customStyle="1" w:styleId="aff0">
    <w:name w:val="Название работы"/>
    <w:aliases w:val="изделия"/>
    <w:basedOn w:val="a"/>
    <w:rsid w:val="0042074D"/>
    <w:pPr>
      <w:suppressAutoHyphens w:val="0"/>
      <w:spacing w:after="120"/>
      <w:jc w:val="center"/>
    </w:pPr>
    <w:rPr>
      <w:rFonts w:eastAsia="Times New Roman" w:cs="Arial"/>
      <w:b/>
      <w:bCs/>
      <w:iCs/>
      <w:caps/>
      <w:sz w:val="28"/>
      <w:szCs w:val="28"/>
      <w:lang w:eastAsia="ru-RU"/>
    </w:rPr>
  </w:style>
  <w:style w:type="paragraph" w:customStyle="1" w:styleId="214">
    <w:name w:val="Средняя сетка 21"/>
    <w:basedOn w:val="a"/>
    <w:link w:val="29"/>
    <w:uiPriority w:val="1"/>
    <w:qFormat/>
    <w:rsid w:val="009F57F2"/>
    <w:pPr>
      <w:suppressAutoHyphens w:val="0"/>
      <w:contextualSpacing/>
      <w:jc w:val="center"/>
    </w:pPr>
    <w:rPr>
      <w:rFonts w:eastAsia="Times New Roman"/>
      <w:color w:val="000000"/>
      <w:sz w:val="24"/>
      <w:szCs w:val="32"/>
    </w:rPr>
  </w:style>
  <w:style w:type="character" w:customStyle="1" w:styleId="29">
    <w:name w:val="Средняя сетка 2 Знак"/>
    <w:link w:val="214"/>
    <w:uiPriority w:val="1"/>
    <w:rsid w:val="009F57F2"/>
    <w:rPr>
      <w:rFonts w:eastAsia="Times New Roman"/>
      <w:color w:val="000000"/>
      <w:sz w:val="24"/>
      <w:szCs w:val="32"/>
    </w:rPr>
  </w:style>
  <w:style w:type="paragraph" w:customStyle="1" w:styleId="aff1">
    <w:name w:val="Текст таблицы"/>
    <w:basedOn w:val="a"/>
    <w:autoRedefine/>
    <w:rsid w:val="004A7824"/>
    <w:pPr>
      <w:suppressAutoHyphens w:val="0"/>
    </w:pPr>
    <w:rPr>
      <w:rFonts w:eastAsia="Verdana"/>
      <w:bCs/>
      <w:iCs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443E2C"/>
    <w:pPr>
      <w:keepNext/>
      <w:jc w:val="center"/>
      <w:outlineLvl w:val="0"/>
    </w:pPr>
    <w:rPr>
      <w:rFonts w:eastAsiaTheme="majorEastAsia" w:cstheme="majorBidi"/>
      <w:b/>
      <w:sz w:val="28"/>
    </w:rPr>
  </w:style>
  <w:style w:type="paragraph" w:customStyle="1" w:styleId="21">
    <w:name w:val="Заголовок 21"/>
    <w:basedOn w:val="a"/>
    <w:next w:val="a"/>
    <w:link w:val="2"/>
    <w:qFormat/>
    <w:rsid w:val="00443E2C"/>
    <w:pPr>
      <w:keepNext/>
      <w:jc w:val="center"/>
      <w:outlineLvl w:val="1"/>
    </w:pPr>
    <w:rPr>
      <w:rFonts w:eastAsia="Times New Roman"/>
      <w:b/>
      <w:sz w:val="14"/>
    </w:rPr>
  </w:style>
  <w:style w:type="paragraph" w:customStyle="1" w:styleId="31">
    <w:name w:val="Заголовок 31"/>
    <w:basedOn w:val="a"/>
    <w:next w:val="a"/>
    <w:link w:val="3"/>
    <w:qFormat/>
    <w:rsid w:val="00443E2C"/>
    <w:pPr>
      <w:keepNext/>
      <w:jc w:val="center"/>
      <w:outlineLvl w:val="2"/>
    </w:pPr>
    <w:rPr>
      <w:rFonts w:eastAsia="Times New Roman"/>
      <w:b/>
      <w:sz w:val="16"/>
    </w:rPr>
  </w:style>
  <w:style w:type="paragraph" w:customStyle="1" w:styleId="41">
    <w:name w:val="Заголовок 41"/>
    <w:basedOn w:val="a"/>
    <w:next w:val="a"/>
    <w:link w:val="4"/>
    <w:qFormat/>
    <w:rsid w:val="00443E2C"/>
    <w:pPr>
      <w:keepNext/>
      <w:widowControl w:val="0"/>
      <w:spacing w:before="240" w:after="60"/>
      <w:ind w:left="2832" w:hanging="708"/>
      <w:outlineLvl w:val="3"/>
    </w:pPr>
    <w:rPr>
      <w:rFonts w:ascii="Arial" w:eastAsia="Times New Roman" w:hAnsi="Arial"/>
      <w:b/>
      <w:sz w:val="24"/>
    </w:rPr>
  </w:style>
  <w:style w:type="paragraph" w:customStyle="1" w:styleId="51">
    <w:name w:val="Заголовок 51"/>
    <w:basedOn w:val="a"/>
    <w:next w:val="a"/>
    <w:link w:val="5"/>
    <w:qFormat/>
    <w:rsid w:val="00443E2C"/>
    <w:pPr>
      <w:keepNext/>
      <w:jc w:val="center"/>
      <w:outlineLvl w:val="4"/>
    </w:pPr>
    <w:rPr>
      <w:rFonts w:eastAsia="Times New Roman"/>
      <w:sz w:val="28"/>
    </w:rPr>
  </w:style>
  <w:style w:type="paragraph" w:customStyle="1" w:styleId="61">
    <w:name w:val="Заголовок 61"/>
    <w:basedOn w:val="a"/>
    <w:next w:val="a"/>
    <w:link w:val="6"/>
    <w:qFormat/>
    <w:rsid w:val="00443E2C"/>
    <w:pPr>
      <w:keepNext/>
      <w:outlineLvl w:val="5"/>
    </w:pPr>
    <w:rPr>
      <w:rFonts w:eastAsia="Times New Roman"/>
      <w:b/>
      <w:sz w:val="24"/>
    </w:rPr>
  </w:style>
  <w:style w:type="paragraph" w:customStyle="1" w:styleId="71">
    <w:name w:val="Заголовок 71"/>
    <w:basedOn w:val="a"/>
    <w:next w:val="a"/>
    <w:link w:val="7"/>
    <w:qFormat/>
    <w:rsid w:val="00443E2C"/>
    <w:pPr>
      <w:keepNext/>
      <w:spacing w:line="312" w:lineRule="auto"/>
      <w:jc w:val="center"/>
      <w:outlineLvl w:val="6"/>
    </w:pPr>
    <w:rPr>
      <w:rFonts w:eastAsia="Times New Roman"/>
      <w:sz w:val="24"/>
    </w:rPr>
  </w:style>
  <w:style w:type="paragraph" w:customStyle="1" w:styleId="81">
    <w:name w:val="Заголовок 81"/>
    <w:basedOn w:val="a"/>
    <w:next w:val="a"/>
    <w:link w:val="8"/>
    <w:qFormat/>
    <w:rsid w:val="00443E2C"/>
    <w:pPr>
      <w:keepNext/>
      <w:tabs>
        <w:tab w:val="right" w:leader="dot" w:pos="10065"/>
      </w:tabs>
      <w:spacing w:before="120"/>
      <w:ind w:right="-284"/>
      <w:outlineLvl w:val="7"/>
    </w:pPr>
    <w:rPr>
      <w:rFonts w:eastAsia="Times New Roman"/>
      <w:b/>
      <w:sz w:val="24"/>
    </w:rPr>
  </w:style>
  <w:style w:type="paragraph" w:customStyle="1" w:styleId="91">
    <w:name w:val="Заголовок 91"/>
    <w:basedOn w:val="a"/>
    <w:next w:val="a"/>
    <w:link w:val="9"/>
    <w:qFormat/>
    <w:rsid w:val="00443E2C"/>
    <w:pPr>
      <w:keepNext/>
      <w:tabs>
        <w:tab w:val="left" w:pos="1843"/>
      </w:tabs>
      <w:ind w:firstLine="7088"/>
      <w:jc w:val="both"/>
      <w:outlineLvl w:val="8"/>
    </w:pPr>
    <w:rPr>
      <w:rFonts w:eastAsia="Times New Roman"/>
      <w:sz w:val="24"/>
    </w:rPr>
  </w:style>
  <w:style w:type="character" w:customStyle="1" w:styleId="a3">
    <w:name w:val="для документов Знак"/>
    <w:basedOn w:val="a0"/>
    <w:qFormat/>
    <w:rsid w:val="00B41FCF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1">
    <w:name w:val="Заголовок 1 Знак"/>
    <w:basedOn w:val="a0"/>
    <w:link w:val="11"/>
    <w:qFormat/>
    <w:rsid w:val="00443E2C"/>
    <w:rPr>
      <w:rFonts w:ascii="Times New Roman" w:eastAsiaTheme="majorEastAsia" w:hAnsi="Times New Roman" w:cstheme="majorBidi"/>
      <w:b/>
      <w:sz w:val="28"/>
      <w:szCs w:val="20"/>
      <w:lang w:eastAsia="ru-RU"/>
    </w:rPr>
  </w:style>
  <w:style w:type="character" w:customStyle="1" w:styleId="10">
    <w:name w:val="Основной шрифт абзаца1"/>
    <w:qFormat/>
    <w:rsid w:val="00443E2C"/>
    <w:rPr>
      <w:sz w:val="20"/>
    </w:rPr>
  </w:style>
  <w:style w:type="character" w:customStyle="1" w:styleId="20">
    <w:name w:val="Основной шрифт абзаца2"/>
    <w:qFormat/>
    <w:rsid w:val="00443E2C"/>
  </w:style>
  <w:style w:type="character" w:customStyle="1" w:styleId="2">
    <w:name w:val="Заголовок 2 Знак"/>
    <w:basedOn w:val="a0"/>
    <w:link w:val="21"/>
    <w:qFormat/>
    <w:rsid w:val="00443E2C"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character" w:customStyle="1" w:styleId="3">
    <w:name w:val="Заголовок 3 Знак"/>
    <w:basedOn w:val="a0"/>
    <w:link w:val="31"/>
    <w:qFormat/>
    <w:rsid w:val="00443E2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4">
    <w:name w:val="Заголовок 4 Знак"/>
    <w:basedOn w:val="a0"/>
    <w:link w:val="41"/>
    <w:qFormat/>
    <w:rsid w:val="00443E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">
    <w:name w:val="Заголовок 5 Знак"/>
    <w:basedOn w:val="a0"/>
    <w:link w:val="51"/>
    <w:qFormat/>
    <w:rsid w:val="00443E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">
    <w:name w:val="Заголовок 6 Знак"/>
    <w:basedOn w:val="a0"/>
    <w:link w:val="61"/>
    <w:qFormat/>
    <w:rsid w:val="00443E2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">
    <w:name w:val="Заголовок 7 Знак"/>
    <w:basedOn w:val="a0"/>
    <w:link w:val="71"/>
    <w:qFormat/>
    <w:rsid w:val="00443E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">
    <w:name w:val="Заголовок 8 Знак"/>
    <w:basedOn w:val="a0"/>
    <w:link w:val="81"/>
    <w:qFormat/>
    <w:rsid w:val="00443E2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">
    <w:name w:val="Заголовок 9 Знак"/>
    <w:basedOn w:val="a0"/>
    <w:link w:val="91"/>
    <w:qFormat/>
    <w:rsid w:val="00443E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443E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semiHidden/>
    <w:qFormat/>
    <w:rsid w:val="00443E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азвание Знак"/>
    <w:basedOn w:val="a0"/>
    <w:qFormat/>
    <w:rsid w:val="00443E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qFormat/>
    <w:rsid w:val="00DF402F"/>
    <w:rPr>
      <w:bCs/>
      <w:iCs/>
      <w:sz w:val="28"/>
      <w:szCs w:val="28"/>
    </w:rPr>
  </w:style>
  <w:style w:type="character" w:customStyle="1" w:styleId="a8">
    <w:name w:val="Основной текст с отступом Знак"/>
    <w:basedOn w:val="a0"/>
    <w:semiHidden/>
    <w:qFormat/>
    <w:rsid w:val="00443E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Подзаголовок Знак"/>
    <w:basedOn w:val="a0"/>
    <w:qFormat/>
    <w:rsid w:val="00443E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3"/>
    <w:semiHidden/>
    <w:qFormat/>
    <w:rsid w:val="00443E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2"/>
    <w:semiHidden/>
    <w:qFormat/>
    <w:rsid w:val="00443E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10"/>
    <w:semiHidden/>
    <w:qFormat/>
    <w:rsid w:val="00443E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10"/>
    <w:semiHidden/>
    <w:qFormat/>
    <w:rsid w:val="00443E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Схема документа Знак"/>
    <w:basedOn w:val="a0"/>
    <w:semiHidden/>
    <w:qFormat/>
    <w:rsid w:val="00443E2C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styleId="ab">
    <w:name w:val="Subtle Emphasis"/>
    <w:basedOn w:val="a0"/>
    <w:uiPriority w:val="19"/>
    <w:qFormat/>
    <w:rsid w:val="00443E2C"/>
    <w:rPr>
      <w:i/>
      <w:iCs/>
      <w:color w:val="404040" w:themeColor="text1" w:themeTint="BF"/>
    </w:rPr>
  </w:style>
  <w:style w:type="character" w:customStyle="1" w:styleId="ac">
    <w:name w:val="Текст выноски Знак"/>
    <w:basedOn w:val="a0"/>
    <w:uiPriority w:val="99"/>
    <w:semiHidden/>
    <w:qFormat/>
    <w:rsid w:val="009D24B0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d"/>
    <w:qFormat/>
    <w:rsid w:val="000E765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autoRedefine/>
    <w:rsid w:val="00DF402F"/>
    <w:pPr>
      <w:tabs>
        <w:tab w:val="left" w:pos="2694"/>
        <w:tab w:val="left" w:pos="3402"/>
      </w:tabs>
      <w:spacing w:line="360" w:lineRule="auto"/>
      <w:ind w:firstLine="709"/>
      <w:contextualSpacing/>
      <w:jc w:val="both"/>
    </w:pPr>
    <w:rPr>
      <w:bCs/>
      <w:iCs/>
      <w:sz w:val="28"/>
      <w:szCs w:val="28"/>
    </w:rPr>
  </w:style>
  <w:style w:type="paragraph" w:styleId="ae">
    <w:name w:val="List"/>
    <w:basedOn w:val="ad"/>
    <w:rsid w:val="000E7652"/>
    <w:rPr>
      <w:rFonts w:cs="Lucida Sans"/>
    </w:rPr>
  </w:style>
  <w:style w:type="paragraph" w:customStyle="1" w:styleId="13">
    <w:name w:val="Название объекта1"/>
    <w:basedOn w:val="a"/>
    <w:qFormat/>
    <w:rsid w:val="000E765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rsid w:val="000E7652"/>
    <w:pPr>
      <w:suppressLineNumbers/>
    </w:pPr>
    <w:rPr>
      <w:rFonts w:cs="Lucida Sans"/>
    </w:rPr>
  </w:style>
  <w:style w:type="paragraph" w:customStyle="1" w:styleId="af0">
    <w:name w:val="для документов"/>
    <w:basedOn w:val="11"/>
    <w:qFormat/>
    <w:rsid w:val="00B41FCF"/>
    <w:pPr>
      <w:jc w:val="both"/>
    </w:pPr>
    <w:rPr>
      <w:color w:val="000000" w:themeColor="text1"/>
    </w:rPr>
  </w:style>
  <w:style w:type="paragraph" w:customStyle="1" w:styleId="14">
    <w:name w:val="заголовок 1"/>
    <w:basedOn w:val="a"/>
    <w:next w:val="a"/>
    <w:qFormat/>
    <w:rsid w:val="00443E2C"/>
    <w:pPr>
      <w:keepNext/>
      <w:tabs>
        <w:tab w:val="left" w:pos="480"/>
      </w:tabs>
      <w:spacing w:before="240" w:after="60"/>
      <w:ind w:left="480" w:hanging="480"/>
      <w:jc w:val="center"/>
    </w:pPr>
    <w:rPr>
      <w:rFonts w:eastAsia="Times New Roman"/>
      <w:b/>
      <w:kern w:val="2"/>
      <w:sz w:val="24"/>
    </w:rPr>
  </w:style>
  <w:style w:type="paragraph" w:customStyle="1" w:styleId="23">
    <w:name w:val="заголовок 2"/>
    <w:basedOn w:val="a"/>
    <w:next w:val="a"/>
    <w:link w:val="22"/>
    <w:qFormat/>
    <w:rsid w:val="00443E2C"/>
    <w:pPr>
      <w:keepNext/>
      <w:widowControl w:val="0"/>
      <w:spacing w:before="240" w:after="60"/>
      <w:ind w:left="1416" w:hanging="708"/>
      <w:jc w:val="both"/>
    </w:pPr>
    <w:rPr>
      <w:rFonts w:eastAsia="Times New Roman"/>
      <w:b/>
      <w:sz w:val="24"/>
    </w:rPr>
  </w:style>
  <w:style w:type="paragraph" w:customStyle="1" w:styleId="32">
    <w:name w:val="заголовок 3"/>
    <w:basedOn w:val="a"/>
    <w:next w:val="a"/>
    <w:link w:val="30"/>
    <w:qFormat/>
    <w:rsid w:val="00443E2C"/>
    <w:pPr>
      <w:keepNext/>
      <w:widowControl w:val="0"/>
      <w:spacing w:before="240" w:after="60"/>
      <w:ind w:left="2124" w:hanging="708"/>
    </w:pPr>
    <w:rPr>
      <w:rFonts w:ascii="Arial" w:eastAsia="Times New Roman" w:hAnsi="Arial"/>
      <w:sz w:val="24"/>
    </w:rPr>
  </w:style>
  <w:style w:type="paragraph" w:customStyle="1" w:styleId="50">
    <w:name w:val="заголовок 5"/>
    <w:basedOn w:val="a"/>
    <w:next w:val="a"/>
    <w:qFormat/>
    <w:rsid w:val="00443E2C"/>
    <w:pPr>
      <w:keepNext/>
      <w:widowControl w:val="0"/>
      <w:ind w:left="-709" w:right="426"/>
      <w:jc w:val="center"/>
    </w:pPr>
    <w:rPr>
      <w:rFonts w:eastAsia="Times New Roman"/>
      <w:sz w:val="28"/>
    </w:rPr>
  </w:style>
  <w:style w:type="paragraph" w:customStyle="1" w:styleId="15">
    <w:name w:val="оглавление 1"/>
    <w:basedOn w:val="a"/>
    <w:next w:val="a"/>
    <w:qFormat/>
    <w:rsid w:val="00443E2C"/>
    <w:pPr>
      <w:tabs>
        <w:tab w:val="right" w:leader="dot" w:pos="9922"/>
      </w:tabs>
    </w:pPr>
    <w:rPr>
      <w:rFonts w:eastAsia="Times New Roman"/>
    </w:rPr>
  </w:style>
  <w:style w:type="paragraph" w:customStyle="1" w:styleId="211">
    <w:name w:val="Основной текст 2 Знак1"/>
    <w:basedOn w:val="a"/>
    <w:next w:val="a"/>
    <w:link w:val="25"/>
    <w:qFormat/>
    <w:rsid w:val="00443E2C"/>
    <w:pPr>
      <w:tabs>
        <w:tab w:val="right" w:leader="dot" w:pos="9922"/>
      </w:tabs>
      <w:ind w:left="200"/>
    </w:pPr>
    <w:rPr>
      <w:rFonts w:eastAsia="Times New Roman"/>
    </w:rPr>
  </w:style>
  <w:style w:type="paragraph" w:customStyle="1" w:styleId="311">
    <w:name w:val="Основной текст 3 Знак1"/>
    <w:basedOn w:val="a"/>
    <w:next w:val="a"/>
    <w:link w:val="34"/>
    <w:qFormat/>
    <w:rsid w:val="00443E2C"/>
    <w:pPr>
      <w:tabs>
        <w:tab w:val="right" w:leader="dot" w:pos="9922"/>
      </w:tabs>
      <w:ind w:left="400"/>
    </w:pPr>
    <w:rPr>
      <w:rFonts w:eastAsia="Times New Roman"/>
    </w:rPr>
  </w:style>
  <w:style w:type="paragraph" w:customStyle="1" w:styleId="40">
    <w:name w:val="оглавление 4"/>
    <w:basedOn w:val="a"/>
    <w:next w:val="a"/>
    <w:qFormat/>
    <w:rsid w:val="00443E2C"/>
    <w:pPr>
      <w:tabs>
        <w:tab w:val="right" w:leader="dot" w:pos="9922"/>
      </w:tabs>
      <w:ind w:left="600"/>
    </w:pPr>
    <w:rPr>
      <w:rFonts w:eastAsia="Times New Roman"/>
    </w:rPr>
  </w:style>
  <w:style w:type="paragraph" w:customStyle="1" w:styleId="52">
    <w:name w:val="оглавление 5"/>
    <w:basedOn w:val="a"/>
    <w:next w:val="a"/>
    <w:qFormat/>
    <w:rsid w:val="00443E2C"/>
    <w:pPr>
      <w:tabs>
        <w:tab w:val="right" w:leader="dot" w:pos="9922"/>
      </w:tabs>
      <w:ind w:left="800"/>
    </w:pPr>
    <w:rPr>
      <w:rFonts w:eastAsia="Times New Roman"/>
    </w:rPr>
  </w:style>
  <w:style w:type="paragraph" w:customStyle="1" w:styleId="60">
    <w:name w:val="оглавление 6"/>
    <w:basedOn w:val="a"/>
    <w:next w:val="a"/>
    <w:qFormat/>
    <w:rsid w:val="00443E2C"/>
    <w:pPr>
      <w:tabs>
        <w:tab w:val="right" w:leader="dot" w:pos="9922"/>
      </w:tabs>
      <w:ind w:left="1000"/>
    </w:pPr>
    <w:rPr>
      <w:rFonts w:eastAsia="Times New Roman"/>
    </w:rPr>
  </w:style>
  <w:style w:type="paragraph" w:customStyle="1" w:styleId="70">
    <w:name w:val="оглавление 7"/>
    <w:basedOn w:val="a"/>
    <w:next w:val="a"/>
    <w:qFormat/>
    <w:rsid w:val="00443E2C"/>
    <w:pPr>
      <w:tabs>
        <w:tab w:val="right" w:leader="dot" w:pos="9922"/>
      </w:tabs>
      <w:ind w:left="1200"/>
    </w:pPr>
    <w:rPr>
      <w:rFonts w:eastAsia="Times New Roman"/>
    </w:rPr>
  </w:style>
  <w:style w:type="paragraph" w:customStyle="1" w:styleId="80">
    <w:name w:val="оглавление 8"/>
    <w:basedOn w:val="a"/>
    <w:next w:val="a"/>
    <w:qFormat/>
    <w:rsid w:val="00443E2C"/>
    <w:pPr>
      <w:tabs>
        <w:tab w:val="right" w:leader="dot" w:pos="9922"/>
      </w:tabs>
      <w:ind w:left="1400"/>
    </w:pPr>
    <w:rPr>
      <w:rFonts w:eastAsia="Times New Roman"/>
    </w:rPr>
  </w:style>
  <w:style w:type="paragraph" w:customStyle="1" w:styleId="90">
    <w:name w:val="оглавление 9"/>
    <w:basedOn w:val="a"/>
    <w:next w:val="a"/>
    <w:qFormat/>
    <w:rsid w:val="00443E2C"/>
    <w:pPr>
      <w:tabs>
        <w:tab w:val="right" w:leader="dot" w:pos="9922"/>
      </w:tabs>
      <w:ind w:left="1600"/>
    </w:pPr>
    <w:rPr>
      <w:rFonts w:eastAsia="Times New Roman"/>
    </w:rPr>
  </w:style>
  <w:style w:type="paragraph" w:customStyle="1" w:styleId="212">
    <w:name w:val="Основной текст 21"/>
    <w:basedOn w:val="a"/>
    <w:qFormat/>
    <w:rsid w:val="00443E2C"/>
    <w:pPr>
      <w:widowControl w:val="0"/>
      <w:ind w:firstLine="360"/>
      <w:jc w:val="both"/>
    </w:pPr>
    <w:rPr>
      <w:rFonts w:ascii="Arial" w:eastAsia="Times New Roman" w:hAnsi="Arial"/>
      <w:sz w:val="24"/>
    </w:rPr>
  </w:style>
  <w:style w:type="paragraph" w:customStyle="1" w:styleId="16">
    <w:name w:val="Нижний колонтитул1"/>
    <w:basedOn w:val="a"/>
    <w:qFormat/>
    <w:rsid w:val="00443E2C"/>
    <w:pPr>
      <w:widowControl w:val="0"/>
      <w:tabs>
        <w:tab w:val="center" w:pos="4153"/>
        <w:tab w:val="right" w:pos="8306"/>
      </w:tabs>
    </w:pPr>
    <w:rPr>
      <w:rFonts w:eastAsia="Times New Roman"/>
    </w:rPr>
  </w:style>
  <w:style w:type="paragraph" w:customStyle="1" w:styleId="17">
    <w:name w:val="Верхний колонтитул1"/>
    <w:basedOn w:val="a"/>
    <w:qFormat/>
    <w:rsid w:val="00443E2C"/>
    <w:pPr>
      <w:widowControl w:val="0"/>
      <w:tabs>
        <w:tab w:val="center" w:pos="4153"/>
        <w:tab w:val="right" w:pos="8306"/>
      </w:tabs>
    </w:pPr>
    <w:rPr>
      <w:rFonts w:eastAsia="Times New Roman"/>
    </w:rPr>
  </w:style>
  <w:style w:type="paragraph" w:customStyle="1" w:styleId="18">
    <w:name w:val="Обычный1"/>
    <w:qFormat/>
    <w:rsid w:val="00443E2C"/>
    <w:rPr>
      <w:rFonts w:eastAsia="Times New Roman"/>
      <w:lang w:eastAsia="ru-RU"/>
    </w:rPr>
  </w:style>
  <w:style w:type="paragraph" w:customStyle="1" w:styleId="213">
    <w:name w:val="Основной текст с отступом 21"/>
    <w:basedOn w:val="a"/>
    <w:qFormat/>
    <w:rsid w:val="00443E2C"/>
    <w:pPr>
      <w:widowControl w:val="0"/>
      <w:ind w:firstLine="708"/>
      <w:jc w:val="both"/>
    </w:pPr>
    <w:rPr>
      <w:rFonts w:eastAsia="Times New Roman"/>
      <w:sz w:val="24"/>
    </w:rPr>
  </w:style>
  <w:style w:type="paragraph" w:customStyle="1" w:styleId="312">
    <w:name w:val="Основной текст с отступом 31"/>
    <w:basedOn w:val="a"/>
    <w:qFormat/>
    <w:rsid w:val="00443E2C"/>
    <w:pPr>
      <w:widowControl w:val="0"/>
      <w:ind w:left="-360"/>
      <w:jc w:val="center"/>
    </w:pPr>
    <w:rPr>
      <w:rFonts w:eastAsia="Times New Roman"/>
      <w:sz w:val="24"/>
    </w:rPr>
  </w:style>
  <w:style w:type="paragraph" w:customStyle="1" w:styleId="313">
    <w:name w:val="Основной текст 31"/>
    <w:basedOn w:val="a"/>
    <w:qFormat/>
    <w:rsid w:val="00443E2C"/>
    <w:pPr>
      <w:widowControl w:val="0"/>
      <w:jc w:val="both"/>
    </w:pPr>
    <w:rPr>
      <w:rFonts w:eastAsia="Times New Roman"/>
      <w:sz w:val="24"/>
    </w:rPr>
  </w:style>
  <w:style w:type="paragraph" w:customStyle="1" w:styleId="BodyText21">
    <w:name w:val="Body Text 21"/>
    <w:basedOn w:val="a"/>
    <w:qFormat/>
    <w:rsid w:val="00443E2C"/>
    <w:pPr>
      <w:widowControl w:val="0"/>
      <w:ind w:firstLine="360"/>
      <w:jc w:val="both"/>
    </w:pPr>
    <w:rPr>
      <w:rFonts w:ascii="Arial" w:eastAsia="Times New Roman" w:hAnsi="Arial"/>
      <w:sz w:val="24"/>
    </w:rPr>
  </w:style>
  <w:style w:type="paragraph" w:customStyle="1" w:styleId="110">
    <w:name w:val="Оглавление 11"/>
    <w:basedOn w:val="a"/>
    <w:next w:val="a"/>
    <w:autoRedefine/>
    <w:semiHidden/>
    <w:rsid w:val="00443E2C"/>
    <w:pPr>
      <w:spacing w:before="120" w:after="120"/>
      <w:ind w:right="-143"/>
      <w:jc w:val="both"/>
    </w:pPr>
    <w:rPr>
      <w:rFonts w:eastAsia="Times New Roman"/>
      <w:sz w:val="24"/>
    </w:rPr>
  </w:style>
  <w:style w:type="paragraph" w:customStyle="1" w:styleId="210">
    <w:name w:val="Оглавление 21"/>
    <w:basedOn w:val="a"/>
    <w:next w:val="a"/>
    <w:link w:val="24"/>
    <w:autoRedefine/>
    <w:semiHidden/>
    <w:rsid w:val="00443E2C"/>
    <w:pPr>
      <w:ind w:left="200"/>
    </w:pPr>
    <w:rPr>
      <w:rFonts w:eastAsia="Times New Roman"/>
      <w:smallCaps/>
    </w:rPr>
  </w:style>
  <w:style w:type="paragraph" w:customStyle="1" w:styleId="310">
    <w:name w:val="Оглавление 31"/>
    <w:basedOn w:val="a"/>
    <w:next w:val="a"/>
    <w:link w:val="33"/>
    <w:autoRedefine/>
    <w:semiHidden/>
    <w:rsid w:val="00443E2C"/>
    <w:pPr>
      <w:ind w:left="400"/>
    </w:pPr>
    <w:rPr>
      <w:rFonts w:eastAsia="Times New Roman"/>
      <w:i/>
    </w:rPr>
  </w:style>
  <w:style w:type="paragraph" w:customStyle="1" w:styleId="410">
    <w:name w:val="Оглавление 41"/>
    <w:basedOn w:val="a"/>
    <w:next w:val="a"/>
    <w:autoRedefine/>
    <w:semiHidden/>
    <w:rsid w:val="00443E2C"/>
    <w:pPr>
      <w:ind w:left="600"/>
    </w:pPr>
    <w:rPr>
      <w:rFonts w:eastAsia="Times New Roman"/>
      <w:sz w:val="18"/>
    </w:rPr>
  </w:style>
  <w:style w:type="paragraph" w:customStyle="1" w:styleId="510">
    <w:name w:val="Оглавление 51"/>
    <w:basedOn w:val="a"/>
    <w:next w:val="a"/>
    <w:autoRedefine/>
    <w:semiHidden/>
    <w:rsid w:val="00443E2C"/>
    <w:pPr>
      <w:ind w:left="800"/>
    </w:pPr>
    <w:rPr>
      <w:rFonts w:eastAsia="Times New Roman"/>
      <w:sz w:val="18"/>
    </w:rPr>
  </w:style>
  <w:style w:type="paragraph" w:customStyle="1" w:styleId="610">
    <w:name w:val="Оглавление 61"/>
    <w:basedOn w:val="a"/>
    <w:next w:val="a"/>
    <w:autoRedefine/>
    <w:semiHidden/>
    <w:rsid w:val="00443E2C"/>
    <w:pPr>
      <w:ind w:left="1000"/>
    </w:pPr>
    <w:rPr>
      <w:rFonts w:eastAsia="Times New Roman"/>
      <w:sz w:val="18"/>
    </w:rPr>
  </w:style>
  <w:style w:type="paragraph" w:customStyle="1" w:styleId="710">
    <w:name w:val="Оглавление 71"/>
    <w:basedOn w:val="a"/>
    <w:next w:val="a"/>
    <w:autoRedefine/>
    <w:semiHidden/>
    <w:rsid w:val="00443E2C"/>
    <w:pPr>
      <w:ind w:left="1200"/>
    </w:pPr>
    <w:rPr>
      <w:rFonts w:eastAsia="Times New Roman"/>
      <w:sz w:val="18"/>
    </w:rPr>
  </w:style>
  <w:style w:type="paragraph" w:customStyle="1" w:styleId="810">
    <w:name w:val="Оглавление 81"/>
    <w:basedOn w:val="a"/>
    <w:next w:val="a"/>
    <w:autoRedefine/>
    <w:semiHidden/>
    <w:rsid w:val="00443E2C"/>
    <w:pPr>
      <w:ind w:left="1400"/>
    </w:pPr>
    <w:rPr>
      <w:rFonts w:eastAsia="Times New Roman"/>
      <w:sz w:val="18"/>
    </w:rPr>
  </w:style>
  <w:style w:type="paragraph" w:customStyle="1" w:styleId="910">
    <w:name w:val="Оглавление 91"/>
    <w:basedOn w:val="a"/>
    <w:next w:val="a"/>
    <w:autoRedefine/>
    <w:semiHidden/>
    <w:rsid w:val="00443E2C"/>
    <w:pPr>
      <w:ind w:left="1600"/>
    </w:pPr>
    <w:rPr>
      <w:rFonts w:eastAsia="Times New Roman"/>
      <w:sz w:val="18"/>
    </w:rPr>
  </w:style>
  <w:style w:type="paragraph" w:customStyle="1" w:styleId="af1">
    <w:name w:val="Верхний и нижний колонтитулы"/>
    <w:basedOn w:val="a"/>
    <w:qFormat/>
    <w:rsid w:val="000E7652"/>
  </w:style>
  <w:style w:type="paragraph" w:customStyle="1" w:styleId="26">
    <w:name w:val="Верхний колонтитул2"/>
    <w:basedOn w:val="a"/>
    <w:uiPriority w:val="99"/>
    <w:rsid w:val="00443E2C"/>
    <w:pPr>
      <w:tabs>
        <w:tab w:val="center" w:pos="4153"/>
        <w:tab w:val="right" w:pos="8306"/>
      </w:tabs>
    </w:pPr>
    <w:rPr>
      <w:rFonts w:eastAsia="Times New Roman"/>
    </w:rPr>
  </w:style>
  <w:style w:type="paragraph" w:customStyle="1" w:styleId="27">
    <w:name w:val="Нижний колонтитул2"/>
    <w:basedOn w:val="a"/>
    <w:semiHidden/>
    <w:rsid w:val="00443E2C"/>
    <w:pPr>
      <w:tabs>
        <w:tab w:val="center" w:pos="4153"/>
        <w:tab w:val="right" w:pos="8306"/>
      </w:tabs>
    </w:pPr>
    <w:rPr>
      <w:rFonts w:eastAsia="Times New Roman"/>
    </w:rPr>
  </w:style>
  <w:style w:type="paragraph" w:styleId="af2">
    <w:name w:val="Title"/>
    <w:basedOn w:val="a"/>
    <w:qFormat/>
    <w:rsid w:val="00443E2C"/>
    <w:pPr>
      <w:widowControl w:val="0"/>
      <w:jc w:val="center"/>
    </w:pPr>
    <w:rPr>
      <w:rFonts w:eastAsia="Times New Roman"/>
      <w:b/>
      <w:sz w:val="28"/>
    </w:rPr>
  </w:style>
  <w:style w:type="paragraph" w:styleId="af3">
    <w:name w:val="Body Text Indent"/>
    <w:basedOn w:val="a"/>
    <w:semiHidden/>
    <w:rsid w:val="00443E2C"/>
    <w:pPr>
      <w:widowControl w:val="0"/>
      <w:ind w:left="708"/>
      <w:jc w:val="both"/>
    </w:pPr>
    <w:rPr>
      <w:rFonts w:eastAsia="Times New Roman"/>
      <w:sz w:val="24"/>
    </w:rPr>
  </w:style>
  <w:style w:type="paragraph" w:styleId="af4">
    <w:name w:val="Subtitle"/>
    <w:basedOn w:val="a"/>
    <w:qFormat/>
    <w:rsid w:val="00443E2C"/>
    <w:pPr>
      <w:tabs>
        <w:tab w:val="left" w:pos="1843"/>
      </w:tabs>
      <w:ind w:firstLine="10773"/>
      <w:jc w:val="center"/>
    </w:pPr>
    <w:rPr>
      <w:rFonts w:eastAsia="Times New Roman"/>
      <w:sz w:val="24"/>
    </w:rPr>
  </w:style>
  <w:style w:type="paragraph" w:styleId="25">
    <w:name w:val="Body Text 2"/>
    <w:basedOn w:val="a"/>
    <w:link w:val="211"/>
    <w:semiHidden/>
    <w:qFormat/>
    <w:rsid w:val="00443E2C"/>
    <w:pPr>
      <w:widowControl w:val="0"/>
      <w:ind w:left="708"/>
      <w:jc w:val="both"/>
    </w:pPr>
    <w:rPr>
      <w:rFonts w:eastAsia="Times New Roman"/>
      <w:sz w:val="24"/>
    </w:rPr>
  </w:style>
  <w:style w:type="paragraph" w:styleId="34">
    <w:name w:val="Body Text 3"/>
    <w:basedOn w:val="a"/>
    <w:link w:val="311"/>
    <w:semiHidden/>
    <w:qFormat/>
    <w:rsid w:val="00443E2C"/>
    <w:pPr>
      <w:widowControl w:val="0"/>
      <w:jc w:val="both"/>
    </w:pPr>
    <w:rPr>
      <w:rFonts w:eastAsia="Times New Roman"/>
      <w:sz w:val="24"/>
    </w:rPr>
  </w:style>
  <w:style w:type="paragraph" w:styleId="28">
    <w:name w:val="Body Text Indent 2"/>
    <w:basedOn w:val="a"/>
    <w:semiHidden/>
    <w:qFormat/>
    <w:rsid w:val="00443E2C"/>
    <w:pPr>
      <w:widowControl w:val="0"/>
      <w:ind w:firstLine="708"/>
      <w:jc w:val="both"/>
    </w:pPr>
    <w:rPr>
      <w:rFonts w:eastAsia="Times New Roman"/>
      <w:sz w:val="24"/>
    </w:rPr>
  </w:style>
  <w:style w:type="paragraph" w:styleId="35">
    <w:name w:val="Body Text Indent 3"/>
    <w:basedOn w:val="a"/>
    <w:semiHidden/>
    <w:qFormat/>
    <w:rsid w:val="00443E2C"/>
    <w:pPr>
      <w:widowControl w:val="0"/>
      <w:ind w:left="-360"/>
      <w:jc w:val="center"/>
    </w:pPr>
    <w:rPr>
      <w:rFonts w:eastAsia="Times New Roman"/>
      <w:sz w:val="24"/>
    </w:rPr>
  </w:style>
  <w:style w:type="paragraph" w:styleId="af5">
    <w:name w:val="Block Text"/>
    <w:basedOn w:val="a"/>
    <w:semiHidden/>
    <w:qFormat/>
    <w:rsid w:val="00443E2C"/>
    <w:pPr>
      <w:widowControl w:val="0"/>
      <w:ind w:left="-161" w:right="-55"/>
      <w:jc w:val="center"/>
    </w:pPr>
    <w:rPr>
      <w:rFonts w:eastAsia="Times New Roman"/>
      <w:sz w:val="24"/>
    </w:rPr>
  </w:style>
  <w:style w:type="paragraph" w:styleId="af6">
    <w:name w:val="Document Map"/>
    <w:basedOn w:val="a"/>
    <w:semiHidden/>
    <w:qFormat/>
    <w:rsid w:val="00443E2C"/>
    <w:pPr>
      <w:shd w:val="clear" w:color="auto" w:fill="000080"/>
    </w:pPr>
    <w:rPr>
      <w:rFonts w:ascii="Tahoma" w:eastAsia="Times New Roman" w:hAnsi="Tahoma"/>
    </w:rPr>
  </w:style>
  <w:style w:type="paragraph" w:styleId="af7">
    <w:name w:val="No Spacing"/>
    <w:uiPriority w:val="1"/>
    <w:qFormat/>
    <w:rsid w:val="00443E2C"/>
    <w:rPr>
      <w:rFonts w:eastAsia="Times New Roman"/>
      <w:lang w:eastAsia="ru-RU"/>
    </w:rPr>
  </w:style>
  <w:style w:type="paragraph" w:styleId="af8">
    <w:name w:val="Balloon Text"/>
    <w:basedOn w:val="a"/>
    <w:uiPriority w:val="99"/>
    <w:semiHidden/>
    <w:unhideWhenUsed/>
    <w:qFormat/>
    <w:rsid w:val="009D24B0"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rsid w:val="000E7652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0E7652"/>
    <w:pPr>
      <w:jc w:val="center"/>
    </w:pPr>
    <w:rPr>
      <w:b/>
      <w:bCs/>
    </w:rPr>
  </w:style>
  <w:style w:type="table" w:styleId="afb">
    <w:name w:val="Table Grid"/>
    <w:basedOn w:val="a1"/>
    <w:uiPriority w:val="59"/>
    <w:rsid w:val="00B03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header"/>
    <w:basedOn w:val="a"/>
    <w:link w:val="19"/>
    <w:uiPriority w:val="99"/>
    <w:unhideWhenUsed/>
    <w:rsid w:val="009D1666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c"/>
    <w:uiPriority w:val="99"/>
    <w:rsid w:val="009D1666"/>
  </w:style>
  <w:style w:type="paragraph" w:styleId="afd">
    <w:name w:val="footer"/>
    <w:basedOn w:val="a"/>
    <w:link w:val="1a"/>
    <w:unhideWhenUsed/>
    <w:rsid w:val="009D1666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d"/>
    <w:rsid w:val="009D1666"/>
  </w:style>
  <w:style w:type="character" w:styleId="afe">
    <w:name w:val="Hyperlink"/>
    <w:basedOn w:val="a0"/>
    <w:uiPriority w:val="99"/>
    <w:unhideWhenUsed/>
    <w:rsid w:val="009D1666"/>
    <w:rPr>
      <w:color w:val="0563C1" w:themeColor="hyperlink"/>
      <w:u w:val="single"/>
    </w:rPr>
  </w:style>
  <w:style w:type="paragraph" w:customStyle="1" w:styleId="aff">
    <w:name w:val="Название документа"/>
    <w:aliases w:val="обозначение"/>
    <w:basedOn w:val="a"/>
    <w:qFormat/>
    <w:rsid w:val="0042074D"/>
    <w:pPr>
      <w:suppressAutoHyphens w:val="0"/>
      <w:spacing w:after="120"/>
      <w:jc w:val="center"/>
    </w:pPr>
    <w:rPr>
      <w:rFonts w:eastAsia="Times New Roman" w:cs="Arial"/>
      <w:b/>
      <w:bCs/>
      <w:iCs/>
      <w:sz w:val="28"/>
      <w:szCs w:val="24"/>
      <w:lang w:eastAsia="ru-RU"/>
    </w:rPr>
  </w:style>
  <w:style w:type="paragraph" w:customStyle="1" w:styleId="aff0">
    <w:name w:val="Название работы"/>
    <w:aliases w:val="изделия"/>
    <w:basedOn w:val="a"/>
    <w:rsid w:val="0042074D"/>
    <w:pPr>
      <w:suppressAutoHyphens w:val="0"/>
      <w:spacing w:after="120"/>
      <w:jc w:val="center"/>
    </w:pPr>
    <w:rPr>
      <w:rFonts w:eastAsia="Times New Roman" w:cs="Arial"/>
      <w:b/>
      <w:bCs/>
      <w:iCs/>
      <w:caps/>
      <w:sz w:val="28"/>
      <w:szCs w:val="28"/>
      <w:lang w:eastAsia="ru-RU"/>
    </w:rPr>
  </w:style>
  <w:style w:type="paragraph" w:customStyle="1" w:styleId="214">
    <w:name w:val="Средняя сетка 21"/>
    <w:basedOn w:val="a"/>
    <w:link w:val="29"/>
    <w:uiPriority w:val="1"/>
    <w:qFormat/>
    <w:rsid w:val="009F57F2"/>
    <w:pPr>
      <w:suppressAutoHyphens w:val="0"/>
      <w:contextualSpacing/>
      <w:jc w:val="center"/>
    </w:pPr>
    <w:rPr>
      <w:rFonts w:eastAsia="Times New Roman"/>
      <w:color w:val="000000"/>
      <w:sz w:val="24"/>
      <w:szCs w:val="32"/>
    </w:rPr>
  </w:style>
  <w:style w:type="character" w:customStyle="1" w:styleId="29">
    <w:name w:val="Средняя сетка 2 Знак"/>
    <w:link w:val="214"/>
    <w:uiPriority w:val="1"/>
    <w:rsid w:val="009F57F2"/>
    <w:rPr>
      <w:rFonts w:eastAsia="Times New Roman"/>
      <w:color w:val="000000"/>
      <w:sz w:val="24"/>
      <w:szCs w:val="32"/>
    </w:rPr>
  </w:style>
  <w:style w:type="paragraph" w:customStyle="1" w:styleId="aff1">
    <w:name w:val="Текст таблицы"/>
    <w:basedOn w:val="a"/>
    <w:autoRedefine/>
    <w:rsid w:val="004A7824"/>
    <w:pPr>
      <w:suppressAutoHyphens w:val="0"/>
    </w:pPr>
    <w:rPr>
      <w:rFonts w:eastAsia="Verdana"/>
      <w:bCs/>
      <w:iCs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6E915-03B8-4A4B-931D-7F13F9FE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36F8E018</Template>
  <TotalTime>9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7515</cp:lastModifiedBy>
  <cp:revision>8</cp:revision>
  <dcterms:created xsi:type="dcterms:W3CDTF">2022-10-25T10:44:00Z</dcterms:created>
  <dcterms:modified xsi:type="dcterms:W3CDTF">2023-05-22T13:32:00Z</dcterms:modified>
  <dc:language>ru-RU</dc:language>
</cp:coreProperties>
</file>